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5495" w14:textId="77777777" w:rsidR="005D3054" w:rsidRPr="004B3968" w:rsidRDefault="005D3054" w:rsidP="005D3054">
      <w:pPr>
        <w:pStyle w:val="1"/>
        <w:jc w:val="center"/>
        <w:rPr>
          <w:color w:val="auto"/>
        </w:rPr>
      </w:pPr>
      <w:r w:rsidRPr="004B3968">
        <w:rPr>
          <w:noProof/>
          <w:color w:val="auto"/>
        </w:rPr>
        <w:drawing>
          <wp:inline distT="0" distB="0" distL="0" distR="0" wp14:anchorId="172B3777" wp14:editId="6FFB8BA5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6AE98" w14:textId="77777777" w:rsidR="005D3054" w:rsidRPr="004B3968" w:rsidRDefault="005D3054" w:rsidP="005D3054">
      <w:pPr>
        <w:jc w:val="center"/>
        <w:rPr>
          <w:sz w:val="28"/>
        </w:rPr>
      </w:pPr>
    </w:p>
    <w:p w14:paraId="7DD4EE95" w14:textId="77777777" w:rsidR="005D3054" w:rsidRPr="004B3968" w:rsidRDefault="005D3054" w:rsidP="005D3054">
      <w:pPr>
        <w:pStyle w:val="a3"/>
        <w:jc w:val="center"/>
        <w:rPr>
          <w:b/>
          <w:sz w:val="36"/>
          <w:u w:val="single"/>
        </w:rPr>
      </w:pPr>
      <w:r w:rsidRPr="004B3968">
        <w:rPr>
          <w:b/>
          <w:sz w:val="36"/>
          <w:u w:val="single"/>
        </w:rPr>
        <w:t>ПРАВИТЕЛЬСТВО ИВАНОВСКОЙ ОБЛАСТИ</w:t>
      </w:r>
    </w:p>
    <w:p w14:paraId="6CD1C383" w14:textId="77777777" w:rsidR="005D3054" w:rsidRPr="004B3968" w:rsidRDefault="005D3054" w:rsidP="005D3054">
      <w:pPr>
        <w:pStyle w:val="a3"/>
        <w:jc w:val="center"/>
        <w:rPr>
          <w:bCs/>
          <w:sz w:val="28"/>
          <w:szCs w:val="28"/>
        </w:rPr>
      </w:pPr>
    </w:p>
    <w:p w14:paraId="46465C52" w14:textId="77777777" w:rsidR="005D3054" w:rsidRPr="004B3968" w:rsidRDefault="005D3054" w:rsidP="005D3054">
      <w:pPr>
        <w:pStyle w:val="a3"/>
        <w:jc w:val="center"/>
        <w:rPr>
          <w:b/>
          <w:sz w:val="36"/>
        </w:rPr>
      </w:pPr>
      <w:r w:rsidRPr="004B3968">
        <w:rPr>
          <w:b/>
          <w:sz w:val="36"/>
        </w:rPr>
        <w:t>ПОСТАНОВЛЕНИЕ</w:t>
      </w:r>
    </w:p>
    <w:p w14:paraId="145086A4" w14:textId="77777777" w:rsidR="005D3054" w:rsidRPr="004B3968" w:rsidRDefault="005D3054" w:rsidP="005D3054">
      <w:pPr>
        <w:pStyle w:val="a3"/>
        <w:jc w:val="center"/>
        <w:rPr>
          <w:sz w:val="28"/>
          <w:szCs w:val="28"/>
        </w:rPr>
      </w:pPr>
    </w:p>
    <w:p w14:paraId="7049F4AD" w14:textId="77777777" w:rsidR="005D3054" w:rsidRPr="004B3968" w:rsidRDefault="005D3054" w:rsidP="005D305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D3054" w:rsidRPr="004B3968" w14:paraId="612143BB" w14:textId="77777777" w:rsidTr="00A6256B">
        <w:tc>
          <w:tcPr>
            <w:tcW w:w="9180" w:type="dxa"/>
          </w:tcPr>
          <w:p w14:paraId="603C8C67" w14:textId="77777777" w:rsidR="005D3054" w:rsidRPr="004B3968" w:rsidRDefault="005D3054" w:rsidP="00A6256B">
            <w:pPr>
              <w:jc w:val="center"/>
              <w:rPr>
                <w:sz w:val="28"/>
              </w:rPr>
            </w:pPr>
            <w:r w:rsidRPr="004B3968">
              <w:rPr>
                <w:sz w:val="28"/>
              </w:rPr>
              <w:t>от _______________ № ______</w:t>
            </w:r>
            <w:proofErr w:type="gramStart"/>
            <w:r w:rsidRPr="004B3968">
              <w:rPr>
                <w:sz w:val="28"/>
              </w:rPr>
              <w:t>_-</w:t>
            </w:r>
            <w:proofErr w:type="gramEnd"/>
            <w:r w:rsidRPr="004B3968">
              <w:rPr>
                <w:sz w:val="28"/>
              </w:rPr>
              <w:t>п</w:t>
            </w:r>
          </w:p>
          <w:p w14:paraId="0DE3397E" w14:textId="77777777" w:rsidR="005D3054" w:rsidRPr="004B3968" w:rsidRDefault="005D3054" w:rsidP="00A6256B">
            <w:pPr>
              <w:jc w:val="center"/>
              <w:rPr>
                <w:sz w:val="28"/>
              </w:rPr>
            </w:pPr>
            <w:r w:rsidRPr="004B3968">
              <w:rPr>
                <w:sz w:val="28"/>
              </w:rPr>
              <w:t>г. Иваново</w:t>
            </w:r>
          </w:p>
        </w:tc>
      </w:tr>
    </w:tbl>
    <w:p w14:paraId="5430362C" w14:textId="77777777" w:rsidR="005D3054" w:rsidRPr="004B3968" w:rsidRDefault="005D3054" w:rsidP="005D3054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4B3968" w:rsidRPr="004B3968" w14:paraId="51A66D35" w14:textId="77777777" w:rsidTr="00C00566">
        <w:trPr>
          <w:jc w:val="center"/>
        </w:trPr>
        <w:tc>
          <w:tcPr>
            <w:tcW w:w="9180" w:type="dxa"/>
          </w:tcPr>
          <w:p w14:paraId="66A0653A" w14:textId="41392CE5" w:rsidR="00CC719B" w:rsidRPr="004B3968" w:rsidRDefault="005D3054" w:rsidP="007271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110514192"/>
            <w:r w:rsidRPr="004B396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 утверждении Порядка </w:t>
            </w:r>
            <w:r w:rsidR="00727109" w:rsidRPr="004B39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предоставления субсидии из областного бюджета юридическим лицам </w:t>
            </w:r>
            <w:r w:rsidR="002A5EFA" w:rsidRPr="004B39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целях возмещения затрат по созданию объектов инженерной, транспортной, социальной, инновационной и иных инфраструктур</w:t>
            </w:r>
            <w:r w:rsidR="00727109" w:rsidRPr="004B39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особой экономической зоны промышленно-производственного типа «Иваново»</w:t>
            </w:r>
            <w:bookmarkEnd w:id="0"/>
          </w:p>
          <w:p w14:paraId="589B1CA3" w14:textId="44540714" w:rsidR="00727109" w:rsidRPr="004B3968" w:rsidRDefault="00727109" w:rsidP="007271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7BD" w:rsidRPr="004B3968" w14:paraId="5194C84E" w14:textId="77777777" w:rsidTr="00A6256B">
        <w:tblPrEx>
          <w:jc w:val="left"/>
        </w:tblPrEx>
        <w:tc>
          <w:tcPr>
            <w:tcW w:w="9180" w:type="dxa"/>
          </w:tcPr>
          <w:p w14:paraId="7399FB21" w14:textId="53B59E6E" w:rsidR="005D3054" w:rsidRPr="004B3968" w:rsidRDefault="005D3054" w:rsidP="002A5EFA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bookmarkStart w:id="1" w:name="_Hlk109915799"/>
            <w:proofErr w:type="gramStart"/>
            <w:r w:rsidRPr="004B3968">
              <w:rPr>
                <w:rFonts w:eastAsiaTheme="minorHAnsi"/>
                <w:sz w:val="28"/>
                <w:szCs w:val="28"/>
                <w:lang w:eastAsia="en-US"/>
              </w:rPr>
              <w:t>В соответствии с</w:t>
            </w:r>
            <w:r w:rsidR="00010CE4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2" w:name="_Hlk125563189"/>
            <w:r w:rsidR="00BE0259" w:rsidRPr="004B3968"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r w:rsidR="00010CE4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пунктом </w:t>
            </w:r>
            <w:r w:rsidR="00BE0259" w:rsidRPr="004B3968">
              <w:rPr>
                <w:rFonts w:eastAsiaTheme="minorHAnsi"/>
                <w:sz w:val="28"/>
                <w:szCs w:val="28"/>
                <w:lang w:eastAsia="en-US"/>
              </w:rPr>
              <w:t>2 пункта 8.1</w:t>
            </w:r>
            <w:r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статьей 78</w:t>
            </w:r>
            <w:bookmarkEnd w:id="2"/>
            <w:r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Бюджетного кодекса Российской Федерации,</w:t>
            </w:r>
            <w:r w:rsidR="00F159C5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6603">
              <w:rPr>
                <w:rFonts w:eastAsiaTheme="minorHAnsi"/>
                <w:sz w:val="28"/>
                <w:szCs w:val="28"/>
                <w:lang w:eastAsia="en-US"/>
              </w:rPr>
              <w:t xml:space="preserve">пунктом 1 </w:t>
            </w:r>
            <w:r w:rsidR="000E6603" w:rsidRPr="00F749AB">
              <w:rPr>
                <w:bCs/>
                <w:sz w:val="28"/>
                <w:szCs w:val="28"/>
              </w:rPr>
              <w:t>стать</w:t>
            </w:r>
            <w:r w:rsidR="000E6603">
              <w:rPr>
                <w:bCs/>
                <w:sz w:val="28"/>
                <w:szCs w:val="28"/>
              </w:rPr>
              <w:t>и</w:t>
            </w:r>
            <w:r w:rsidR="000E6603" w:rsidRPr="00F749AB">
              <w:rPr>
                <w:bCs/>
                <w:sz w:val="28"/>
                <w:szCs w:val="28"/>
              </w:rPr>
              <w:t xml:space="preserve"> 6.1 Федерального закона от 22.07.2005 № 116-ФЗ «Об особых экономических зонах в Российской Федерации»</w:t>
            </w:r>
            <w:r w:rsidR="000E6603">
              <w:rPr>
                <w:bCs/>
                <w:sz w:val="28"/>
                <w:szCs w:val="28"/>
              </w:rPr>
              <w:t xml:space="preserve">, </w:t>
            </w:r>
            <w:r w:rsidR="00F159C5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Правительства Российской Федерации </w:t>
            </w:r>
            <w:r w:rsidR="00787312" w:rsidRPr="004B3968">
              <w:rPr>
                <w:rFonts w:eastAsiaTheme="minorHAnsi"/>
                <w:sz w:val="28"/>
                <w:szCs w:val="28"/>
                <w:lang w:eastAsia="en-US"/>
              </w:rPr>
      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      </w:r>
            <w:proofErr w:type="gramEnd"/>
            <w:r w:rsidR="00787312" w:rsidRPr="004B3968">
              <w:rPr>
                <w:rFonts w:eastAsiaTheme="minorHAnsi"/>
                <w:sz w:val="28"/>
                <w:szCs w:val="28"/>
                <w:lang w:eastAsia="en-US"/>
              </w:rPr>
              <w:t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bookmarkEnd w:id="1"/>
            <w:r w:rsidR="00F159C5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B3968">
              <w:rPr>
                <w:rFonts w:eastAsiaTheme="minorHAnsi"/>
                <w:sz w:val="28"/>
                <w:szCs w:val="28"/>
                <w:lang w:eastAsia="en-US"/>
              </w:rPr>
              <w:t>постановлением Правительства Ивановской области</w:t>
            </w:r>
            <w:r w:rsidR="00954CCF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3968">
              <w:rPr>
                <w:rFonts w:eastAsiaTheme="minorHAnsi"/>
                <w:sz w:val="28"/>
                <w:szCs w:val="28"/>
                <w:lang w:eastAsia="en-US"/>
              </w:rPr>
              <w:t>от 13.11.2013</w:t>
            </w:r>
            <w:r w:rsidR="00E26C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3968">
              <w:rPr>
                <w:rFonts w:eastAsiaTheme="minorHAnsi"/>
                <w:sz w:val="28"/>
                <w:szCs w:val="28"/>
                <w:lang w:eastAsia="en-US"/>
              </w:rPr>
              <w:t>№ 459-п «Об утверждении государственной программы Ивановской области «Экономическое развитие и инновационная экономика Ивановской области» Правительство Ивановской области</w:t>
            </w:r>
            <w:r w:rsidR="00873A56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3" w:name="_GoBack"/>
            <w:bookmarkEnd w:id="3"/>
            <w:proofErr w:type="gramStart"/>
            <w:r w:rsidRPr="004B39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B39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с т а н о в л я е т:</w:t>
            </w:r>
          </w:p>
          <w:p w14:paraId="2CB7BBA8" w14:textId="7C982818" w:rsidR="005D3054" w:rsidRPr="004B3968" w:rsidRDefault="009E7F6E" w:rsidP="002A5EFA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5D3054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C82F1B" w:rsidRPr="004B3968">
              <w:rPr>
                <w:rFonts w:eastAsia="Calibri"/>
                <w:sz w:val="28"/>
                <w:szCs w:val="28"/>
                <w:lang w:eastAsia="en-US"/>
              </w:rPr>
              <w:t xml:space="preserve">Порядок </w:t>
            </w:r>
            <w:r w:rsidR="00727109" w:rsidRPr="004B3968">
              <w:rPr>
                <w:rFonts w:eastAsiaTheme="minorHAnsi"/>
                <w:sz w:val="28"/>
                <w:szCs w:val="28"/>
                <w:lang w:eastAsia="en-US"/>
              </w:rPr>
              <w:t>предоставления субсидии из областного бюджета юридическим лицам в целях возмещения затрат по</w:t>
            </w:r>
            <w:r w:rsidR="002A5EFA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созданию</w:t>
            </w:r>
            <w:r w:rsidR="00727109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A5EFA" w:rsidRPr="004B3968">
              <w:rPr>
                <w:rFonts w:eastAsiaTheme="minorHAnsi"/>
                <w:sz w:val="28"/>
                <w:szCs w:val="28"/>
                <w:lang w:eastAsia="en-US"/>
              </w:rPr>
              <w:t>объектов инженерной, транспортной, социальной, инновационной и иных инфраструктур</w:t>
            </w:r>
            <w:r w:rsidR="00727109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особой экономической зоны промышленно-производственного типа «Иваново»</w:t>
            </w:r>
            <w:r w:rsidR="005D3054" w:rsidRPr="004B3968">
              <w:rPr>
                <w:rFonts w:eastAsiaTheme="minorHAnsi"/>
                <w:sz w:val="28"/>
                <w:szCs w:val="28"/>
                <w:lang w:eastAsia="en-US"/>
              </w:rPr>
              <w:t xml:space="preserve"> (прилагается).</w:t>
            </w:r>
          </w:p>
          <w:p w14:paraId="75442037" w14:textId="08FBC1CA" w:rsidR="009E7F6E" w:rsidRPr="004B3968" w:rsidRDefault="009E7F6E" w:rsidP="002A5EFA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3968">
              <w:rPr>
                <w:sz w:val="28"/>
              </w:rPr>
              <w:t>2.</w:t>
            </w:r>
            <w:r w:rsidRPr="004B3968">
              <w:rPr>
                <w:sz w:val="28"/>
                <w:szCs w:val="28"/>
              </w:rPr>
              <w:t xml:space="preserve"> Настоящее постановление вступает в силу после дня его официального опубликования, но не ранее вступления в силу соответствующих изменений в Закон Ивановской области от 17.05.2007 </w:t>
            </w:r>
            <w:r w:rsidRPr="004B3968">
              <w:rPr>
                <w:sz w:val="28"/>
                <w:szCs w:val="28"/>
              </w:rPr>
              <w:br/>
            </w:r>
            <w:r w:rsidRPr="004B3968">
              <w:rPr>
                <w:sz w:val="28"/>
                <w:szCs w:val="28"/>
              </w:rPr>
              <w:lastRenderedPageBreak/>
              <w:t>№ 62-ОЗ «О государственной поддержке инвестиционной деятельности, осуществляемой в форме капитальных вложений, на территории Ивановской области».</w:t>
            </w:r>
          </w:p>
        </w:tc>
      </w:tr>
    </w:tbl>
    <w:p w14:paraId="3BA23934" w14:textId="77777777" w:rsidR="005D3054" w:rsidRPr="004B3968" w:rsidRDefault="005D3054" w:rsidP="00544CCA">
      <w:pPr>
        <w:pStyle w:val="a5"/>
        <w:ind w:firstLine="746"/>
        <w:rPr>
          <w:rFonts w:eastAsiaTheme="minorHAnsi"/>
          <w:szCs w:val="28"/>
          <w:lang w:eastAsia="en-US"/>
        </w:rPr>
      </w:pPr>
    </w:p>
    <w:p w14:paraId="59794486" w14:textId="77777777" w:rsidR="005D3054" w:rsidRPr="004B3968" w:rsidRDefault="005D3054" w:rsidP="00544CCA">
      <w:pPr>
        <w:pStyle w:val="a5"/>
        <w:ind w:firstLine="746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A837BD" w:rsidRPr="004B3968" w14:paraId="3FA7649A" w14:textId="77777777" w:rsidTr="00A6256B">
        <w:tc>
          <w:tcPr>
            <w:tcW w:w="4590" w:type="dxa"/>
            <w:hideMark/>
          </w:tcPr>
          <w:p w14:paraId="1CD1C376" w14:textId="77777777" w:rsidR="00544CCA" w:rsidRPr="004B3968" w:rsidRDefault="005D3054" w:rsidP="00544CCA">
            <w:pPr>
              <w:pStyle w:val="a5"/>
              <w:ind w:right="-156" w:firstLine="37"/>
              <w:rPr>
                <w:rFonts w:eastAsiaTheme="minorHAnsi"/>
                <w:b/>
                <w:szCs w:val="28"/>
                <w:lang w:eastAsia="en-US"/>
              </w:rPr>
            </w:pPr>
            <w:r w:rsidRPr="004B3968">
              <w:rPr>
                <w:rFonts w:eastAsiaTheme="minorHAnsi"/>
                <w:b/>
                <w:szCs w:val="28"/>
                <w:lang w:eastAsia="en-US"/>
              </w:rPr>
              <w:t>Губернатор</w:t>
            </w:r>
          </w:p>
          <w:p w14:paraId="5F0900A4" w14:textId="0E2AD8F4" w:rsidR="005D3054" w:rsidRPr="004B3968" w:rsidRDefault="005D3054" w:rsidP="00544CCA">
            <w:pPr>
              <w:pStyle w:val="a5"/>
              <w:ind w:right="-156" w:firstLine="37"/>
              <w:rPr>
                <w:rFonts w:eastAsiaTheme="minorHAnsi"/>
                <w:b/>
                <w:szCs w:val="28"/>
                <w:lang w:eastAsia="en-US"/>
              </w:rPr>
            </w:pPr>
            <w:r w:rsidRPr="004B3968">
              <w:rPr>
                <w:rFonts w:eastAsiaTheme="minorHAnsi"/>
                <w:b/>
                <w:szCs w:val="28"/>
                <w:lang w:eastAsia="en-US"/>
              </w:rPr>
              <w:t>Ивановской области</w:t>
            </w:r>
          </w:p>
        </w:tc>
        <w:tc>
          <w:tcPr>
            <w:tcW w:w="4638" w:type="dxa"/>
          </w:tcPr>
          <w:p w14:paraId="776A6ADE" w14:textId="77777777" w:rsidR="005D3054" w:rsidRPr="004B3968" w:rsidRDefault="005D3054" w:rsidP="00544CCA">
            <w:pPr>
              <w:pStyle w:val="a5"/>
              <w:ind w:firstLine="746"/>
              <w:rPr>
                <w:rFonts w:eastAsiaTheme="minorHAnsi"/>
                <w:b/>
                <w:szCs w:val="28"/>
                <w:lang w:eastAsia="en-US"/>
              </w:rPr>
            </w:pPr>
          </w:p>
          <w:p w14:paraId="4892B7F1" w14:textId="34CC04EB" w:rsidR="005D3054" w:rsidRPr="004B3968" w:rsidRDefault="00544CCA" w:rsidP="00F9255F">
            <w:pPr>
              <w:pStyle w:val="a5"/>
              <w:ind w:firstLine="1117"/>
              <w:rPr>
                <w:rFonts w:eastAsiaTheme="minorHAnsi"/>
                <w:b/>
                <w:szCs w:val="28"/>
                <w:lang w:eastAsia="en-US"/>
              </w:rPr>
            </w:pPr>
            <w:r w:rsidRPr="004B3968">
              <w:rPr>
                <w:rFonts w:eastAsiaTheme="minorHAnsi"/>
                <w:b/>
                <w:szCs w:val="28"/>
                <w:lang w:eastAsia="en-US"/>
              </w:rPr>
              <w:t xml:space="preserve">           </w:t>
            </w:r>
            <w:r w:rsidR="005D3054" w:rsidRPr="004B3968">
              <w:rPr>
                <w:rFonts w:eastAsiaTheme="minorHAnsi"/>
                <w:b/>
                <w:szCs w:val="28"/>
                <w:lang w:eastAsia="en-US"/>
              </w:rPr>
              <w:t>С.С. Воскресенский</w:t>
            </w:r>
          </w:p>
        </w:tc>
      </w:tr>
    </w:tbl>
    <w:p w14:paraId="0644A633" w14:textId="77777777" w:rsidR="00A33ACA" w:rsidRPr="004B3968" w:rsidRDefault="00A33ACA" w:rsidP="005D305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0AFF2A0" w14:textId="77777777" w:rsidR="009E7F6E" w:rsidRPr="004B3968" w:rsidRDefault="009E7F6E">
      <w:pPr>
        <w:spacing w:after="160" w:line="259" w:lineRule="auto"/>
        <w:rPr>
          <w:rFonts w:eastAsia="Calibri"/>
          <w:bCs/>
          <w:sz w:val="28"/>
          <w:szCs w:val="28"/>
          <w:lang w:eastAsia="en-US"/>
        </w:rPr>
      </w:pPr>
      <w:r w:rsidRPr="004B3968">
        <w:rPr>
          <w:rFonts w:eastAsia="Calibri"/>
          <w:bCs/>
          <w:sz w:val="28"/>
          <w:szCs w:val="28"/>
          <w:lang w:eastAsia="en-US"/>
        </w:rPr>
        <w:br w:type="page"/>
      </w:r>
    </w:p>
    <w:p w14:paraId="044DAB1D" w14:textId="0F5BD2BA" w:rsidR="005D3054" w:rsidRPr="004B3968" w:rsidRDefault="005D3054" w:rsidP="005D305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B3968">
        <w:rPr>
          <w:rFonts w:eastAsia="Calibri"/>
          <w:bCs/>
          <w:sz w:val="28"/>
          <w:szCs w:val="28"/>
          <w:lang w:eastAsia="en-US"/>
        </w:rPr>
        <w:lastRenderedPageBreak/>
        <w:t>Приложение к постановлению</w:t>
      </w:r>
    </w:p>
    <w:p w14:paraId="32AA289D" w14:textId="77777777" w:rsidR="005D3054" w:rsidRPr="004B3968" w:rsidRDefault="005D3054" w:rsidP="005D305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B3968">
        <w:rPr>
          <w:rFonts w:eastAsia="Calibri"/>
          <w:bCs/>
          <w:sz w:val="28"/>
          <w:szCs w:val="28"/>
          <w:lang w:eastAsia="en-US"/>
        </w:rPr>
        <w:t>Правительства Ивановской области</w:t>
      </w:r>
    </w:p>
    <w:p w14:paraId="44E4E7E6" w14:textId="77777777" w:rsidR="005D3054" w:rsidRPr="004B3968" w:rsidRDefault="005D3054" w:rsidP="005D305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B3968">
        <w:rPr>
          <w:sz w:val="28"/>
        </w:rPr>
        <w:t>от _______________ № ______</w:t>
      </w:r>
      <w:proofErr w:type="gramStart"/>
      <w:r w:rsidRPr="004B3968">
        <w:rPr>
          <w:sz w:val="28"/>
        </w:rPr>
        <w:t>_-</w:t>
      </w:r>
      <w:proofErr w:type="gramEnd"/>
      <w:r w:rsidRPr="004B3968">
        <w:rPr>
          <w:sz w:val="28"/>
        </w:rPr>
        <w:t>п</w:t>
      </w:r>
    </w:p>
    <w:p w14:paraId="38FF0B76" w14:textId="77777777" w:rsidR="0069772F" w:rsidRPr="004B3968" w:rsidRDefault="0069772F" w:rsidP="005D305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40CD852" w14:textId="3B5D8678" w:rsidR="005D3054" w:rsidRPr="004B3968" w:rsidRDefault="005D3054" w:rsidP="005D30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3968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664160A3" w14:textId="63B3DFA9" w:rsidR="005D3054" w:rsidRPr="004B3968" w:rsidRDefault="00727109" w:rsidP="00B600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3968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субсидии из областного бюджета юридическим лицам </w:t>
      </w:r>
      <w:r w:rsidR="002A5EFA" w:rsidRPr="004B3968">
        <w:rPr>
          <w:rFonts w:eastAsiaTheme="minorHAnsi"/>
          <w:b/>
          <w:bCs/>
          <w:sz w:val="28"/>
          <w:szCs w:val="28"/>
          <w:lang w:eastAsia="en-US"/>
        </w:rPr>
        <w:t>в целях возмещения затрат по созданию объектов инженерной, транспортной, социальной, инновационной и иных инфраструктур</w:t>
      </w:r>
      <w:r w:rsidRPr="004B3968">
        <w:rPr>
          <w:rFonts w:eastAsiaTheme="minorHAnsi"/>
          <w:b/>
          <w:bCs/>
          <w:sz w:val="28"/>
          <w:szCs w:val="28"/>
          <w:lang w:eastAsia="en-US"/>
        </w:rPr>
        <w:t xml:space="preserve"> особой экономической зоны промышленно-производственного типа «Иваново»</w:t>
      </w:r>
    </w:p>
    <w:p w14:paraId="4647654C" w14:textId="3C05EAC7" w:rsidR="005D3054" w:rsidRPr="004B3968" w:rsidRDefault="005D3054" w:rsidP="009C21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E8CDCE4" w14:textId="12A1EF76" w:rsidR="009C215B" w:rsidRPr="004B3968" w:rsidRDefault="000C7301" w:rsidP="009C21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68">
        <w:rPr>
          <w:rFonts w:ascii="Times New Roman" w:hAnsi="Times New Roman" w:cs="Times New Roman"/>
          <w:b/>
          <w:sz w:val="28"/>
          <w:szCs w:val="28"/>
        </w:rPr>
        <w:t>1</w:t>
      </w:r>
      <w:r w:rsidR="009C215B" w:rsidRPr="004B396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4422885" w14:textId="77777777" w:rsidR="009C215B" w:rsidRPr="004B3968" w:rsidRDefault="009C215B" w:rsidP="009C21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D34742" w14:textId="0B5E0E3D" w:rsidR="009C215B" w:rsidRPr="004B3968" w:rsidRDefault="0032338C" w:rsidP="009243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sz w:val="28"/>
          <w:szCs w:val="28"/>
        </w:rPr>
        <w:t>1.</w:t>
      </w:r>
      <w:r w:rsidR="000C7301" w:rsidRPr="004B3968">
        <w:rPr>
          <w:sz w:val="28"/>
          <w:szCs w:val="28"/>
        </w:rPr>
        <w:t>1.</w:t>
      </w:r>
      <w:r w:rsidRPr="004B3968">
        <w:rPr>
          <w:sz w:val="28"/>
          <w:szCs w:val="28"/>
        </w:rPr>
        <w:t xml:space="preserve"> </w:t>
      </w:r>
      <w:r w:rsidR="00727109" w:rsidRPr="004B3968">
        <w:rPr>
          <w:sz w:val="28"/>
          <w:szCs w:val="28"/>
        </w:rPr>
        <w:t xml:space="preserve">Настоящий Порядок определяет порядок и условия предоставления субсидии </w:t>
      </w:r>
      <w:r w:rsidR="00727109" w:rsidRPr="004B3968">
        <w:rPr>
          <w:rFonts w:eastAsiaTheme="minorHAnsi"/>
          <w:sz w:val="28"/>
          <w:szCs w:val="28"/>
          <w:lang w:eastAsia="en-US"/>
        </w:rPr>
        <w:t xml:space="preserve">из областного бюджета </w:t>
      </w:r>
      <w:r w:rsidR="002A5EFA" w:rsidRPr="004B3968">
        <w:rPr>
          <w:rFonts w:eastAsiaTheme="minorHAnsi"/>
          <w:sz w:val="28"/>
          <w:szCs w:val="28"/>
          <w:lang w:eastAsia="en-US"/>
        </w:rPr>
        <w:t>юридическим лицам в целях возмещения затрат по созданию объектов инженерной, транспортной, социальной, инновационной и иных инфраструктур</w:t>
      </w:r>
      <w:r w:rsidR="00727109" w:rsidRPr="004B3968">
        <w:rPr>
          <w:rFonts w:eastAsiaTheme="minorHAnsi"/>
          <w:sz w:val="28"/>
          <w:szCs w:val="28"/>
          <w:lang w:eastAsia="en-US"/>
        </w:rPr>
        <w:t xml:space="preserve"> особой экономической зоны промышленно-производственного типа «Иваново»</w:t>
      </w:r>
      <w:r w:rsidR="006C38E2" w:rsidRPr="004B3968">
        <w:rPr>
          <w:sz w:val="28"/>
          <w:szCs w:val="28"/>
        </w:rPr>
        <w:t xml:space="preserve"> </w:t>
      </w:r>
      <w:r w:rsidR="001517A2" w:rsidRPr="004B3968">
        <w:rPr>
          <w:sz w:val="28"/>
          <w:szCs w:val="28"/>
        </w:rPr>
        <w:t>(далее – субсидия</w:t>
      </w:r>
      <w:r w:rsidR="00727109" w:rsidRPr="004B3968">
        <w:rPr>
          <w:sz w:val="28"/>
          <w:szCs w:val="28"/>
        </w:rPr>
        <w:t>, ОЭЗ ППТ «Иваново»</w:t>
      </w:r>
      <w:r w:rsidR="001517A2" w:rsidRPr="004B3968">
        <w:rPr>
          <w:sz w:val="28"/>
          <w:szCs w:val="28"/>
        </w:rPr>
        <w:t>)</w:t>
      </w:r>
      <w:r w:rsidRPr="004B3968">
        <w:rPr>
          <w:sz w:val="28"/>
          <w:szCs w:val="28"/>
        </w:rPr>
        <w:t>.</w:t>
      </w:r>
      <w:bookmarkStart w:id="4" w:name="P47"/>
      <w:bookmarkEnd w:id="4"/>
    </w:p>
    <w:p w14:paraId="4385C2A4" w14:textId="26A1A5F1" w:rsidR="009E7F6E" w:rsidRPr="004B3968" w:rsidRDefault="000C7301" w:rsidP="0019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1.</w:t>
      </w:r>
      <w:r w:rsidR="007E2D8B" w:rsidRPr="004B3968">
        <w:rPr>
          <w:sz w:val="28"/>
          <w:szCs w:val="28"/>
        </w:rPr>
        <w:t xml:space="preserve">2. </w:t>
      </w:r>
      <w:r w:rsidR="009E7F6E" w:rsidRPr="004B3968">
        <w:rPr>
          <w:sz w:val="28"/>
          <w:szCs w:val="28"/>
        </w:rPr>
        <w:t>Целью предоставления субсидий является повышение инвестиционной привлекательности, создание условий для развития промышленного потенциала и повышения конкурентоспособности выпускаемой продукции.</w:t>
      </w:r>
    </w:p>
    <w:p w14:paraId="09D913C9" w14:textId="1250705D" w:rsidR="00DA2FF3" w:rsidRPr="004B3968" w:rsidRDefault="007E2D8B" w:rsidP="001908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sz w:val="28"/>
          <w:szCs w:val="28"/>
        </w:rPr>
        <w:t xml:space="preserve">Субсидия </w:t>
      </w:r>
      <w:r w:rsidR="00642DC6" w:rsidRPr="004B3968">
        <w:rPr>
          <w:sz w:val="28"/>
          <w:szCs w:val="28"/>
        </w:rPr>
        <w:t>предоставл</w:t>
      </w:r>
      <w:r w:rsidR="009243F5" w:rsidRPr="004B3968">
        <w:rPr>
          <w:sz w:val="28"/>
          <w:szCs w:val="28"/>
        </w:rPr>
        <w:t>яется</w:t>
      </w:r>
      <w:r w:rsidRPr="004B3968">
        <w:rPr>
          <w:sz w:val="28"/>
          <w:szCs w:val="28"/>
        </w:rPr>
        <w:t xml:space="preserve"> </w:t>
      </w:r>
      <w:r w:rsidR="006C38E2" w:rsidRPr="004B3968">
        <w:rPr>
          <w:rFonts w:eastAsiaTheme="minorHAnsi"/>
          <w:sz w:val="28"/>
          <w:szCs w:val="28"/>
          <w:lang w:eastAsia="en-US"/>
        </w:rPr>
        <w:t>юридическим лицам</w:t>
      </w:r>
      <w:r w:rsidR="001C27E0" w:rsidRPr="004B3968">
        <w:rPr>
          <w:rFonts w:eastAsiaTheme="minorHAnsi"/>
          <w:sz w:val="28"/>
          <w:szCs w:val="28"/>
          <w:lang w:eastAsia="en-US"/>
        </w:rPr>
        <w:t xml:space="preserve"> </w:t>
      </w:r>
      <w:r w:rsidR="00B600B3" w:rsidRPr="004B3968">
        <w:rPr>
          <w:rFonts w:eastAsiaTheme="minorHAnsi"/>
          <w:sz w:val="28"/>
          <w:szCs w:val="28"/>
          <w:lang w:eastAsia="en-US"/>
        </w:rPr>
        <w:t xml:space="preserve">на возмещение затрат </w:t>
      </w:r>
      <w:r w:rsidR="002A5EFA" w:rsidRPr="004B3968">
        <w:rPr>
          <w:rFonts w:eastAsiaTheme="minorHAnsi"/>
          <w:sz w:val="28"/>
          <w:szCs w:val="28"/>
          <w:lang w:eastAsia="en-US"/>
        </w:rPr>
        <w:t>по созданию объектов инженерной, транспортной, социальной, инновационной и иных инфраструктур</w:t>
      </w:r>
      <w:r w:rsidR="00B600B3" w:rsidRPr="004B3968">
        <w:rPr>
          <w:rFonts w:eastAsiaTheme="minorHAnsi"/>
          <w:sz w:val="28"/>
          <w:szCs w:val="28"/>
          <w:lang w:eastAsia="en-US"/>
        </w:rPr>
        <w:t xml:space="preserve"> </w:t>
      </w:r>
      <w:r w:rsidR="00727109" w:rsidRPr="004B3968">
        <w:rPr>
          <w:sz w:val="28"/>
          <w:szCs w:val="28"/>
        </w:rPr>
        <w:t>ОЭЗ ППТ «Иваново»</w:t>
      </w:r>
      <w:r w:rsidR="00DA2FF3" w:rsidRPr="004B3968">
        <w:rPr>
          <w:rFonts w:eastAsiaTheme="minorHAnsi"/>
          <w:sz w:val="28"/>
          <w:szCs w:val="28"/>
          <w:lang w:eastAsia="en-US"/>
        </w:rPr>
        <w:t>, которые включают в себя:</w:t>
      </w:r>
    </w:p>
    <w:p w14:paraId="6B4B536A" w14:textId="347B166E" w:rsidR="00DA2FF3" w:rsidRPr="004B3968" w:rsidRDefault="00DA2FF3" w:rsidP="0019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- </w:t>
      </w:r>
      <w:r w:rsidR="002A5EFA" w:rsidRPr="004B3968">
        <w:rPr>
          <w:sz w:val="28"/>
          <w:szCs w:val="28"/>
        </w:rPr>
        <w:t xml:space="preserve">затраты на </w:t>
      </w:r>
      <w:r w:rsidR="00190847" w:rsidRPr="004B3968">
        <w:rPr>
          <w:sz w:val="28"/>
          <w:szCs w:val="28"/>
        </w:rPr>
        <w:t>проектирование</w:t>
      </w:r>
      <w:r w:rsidR="00E32881" w:rsidRPr="004B3968">
        <w:rPr>
          <w:sz w:val="28"/>
          <w:szCs w:val="28"/>
        </w:rPr>
        <w:t xml:space="preserve">, </w:t>
      </w:r>
      <w:r w:rsidR="00190847" w:rsidRPr="004B3968">
        <w:rPr>
          <w:sz w:val="28"/>
          <w:szCs w:val="28"/>
        </w:rPr>
        <w:t xml:space="preserve">включая проведение государственной экспертизы проектной документации и результатов инженерных изысканий, проведение государственной </w:t>
      </w:r>
      <w:proofErr w:type="gramStart"/>
      <w:r w:rsidR="00190847" w:rsidRPr="004B3968">
        <w:rPr>
          <w:sz w:val="28"/>
          <w:szCs w:val="28"/>
        </w:rPr>
        <w:t xml:space="preserve">экспертизы определения сметной стоимости </w:t>
      </w:r>
      <w:r w:rsidR="002A5EFA" w:rsidRPr="004B3968">
        <w:rPr>
          <w:sz w:val="28"/>
          <w:szCs w:val="28"/>
        </w:rPr>
        <w:t>создания объектов</w:t>
      </w:r>
      <w:proofErr w:type="gramEnd"/>
      <w:r w:rsidR="002A5EFA" w:rsidRPr="004B3968">
        <w:rPr>
          <w:sz w:val="28"/>
          <w:szCs w:val="28"/>
        </w:rPr>
        <w:t xml:space="preserve"> </w:t>
      </w:r>
      <w:r w:rsidR="002A5EFA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>;</w:t>
      </w:r>
    </w:p>
    <w:p w14:paraId="5C33F897" w14:textId="5200C735" w:rsidR="00DA2FF3" w:rsidRPr="004B3968" w:rsidRDefault="00DA2FF3" w:rsidP="001908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sz w:val="28"/>
          <w:szCs w:val="28"/>
        </w:rPr>
        <w:t xml:space="preserve">- </w:t>
      </w:r>
      <w:r w:rsidR="00190847" w:rsidRPr="004B3968">
        <w:rPr>
          <w:sz w:val="28"/>
          <w:szCs w:val="28"/>
        </w:rPr>
        <w:t>затрат</w:t>
      </w:r>
      <w:r w:rsidRPr="004B3968">
        <w:rPr>
          <w:sz w:val="28"/>
          <w:szCs w:val="28"/>
        </w:rPr>
        <w:t>ы</w:t>
      </w:r>
      <w:r w:rsidR="00190847" w:rsidRPr="004B3968">
        <w:rPr>
          <w:sz w:val="28"/>
          <w:szCs w:val="28"/>
        </w:rPr>
        <w:t xml:space="preserve"> на создание </w:t>
      </w:r>
      <w:r w:rsidR="002A5EFA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="00C82F1B" w:rsidRPr="004B3968">
        <w:rPr>
          <w:sz w:val="28"/>
          <w:szCs w:val="28"/>
        </w:rPr>
        <w:t xml:space="preserve"> </w:t>
      </w:r>
      <w:r w:rsidR="002A5EFA" w:rsidRPr="004B3968">
        <w:rPr>
          <w:sz w:val="28"/>
          <w:szCs w:val="28"/>
        </w:rPr>
        <w:t>ОЭЗ ППТ «Иваново»</w:t>
      </w:r>
      <w:r w:rsidRPr="004B3968">
        <w:rPr>
          <w:rFonts w:eastAsiaTheme="minorHAnsi"/>
          <w:sz w:val="28"/>
          <w:szCs w:val="28"/>
          <w:lang w:eastAsia="en-US"/>
        </w:rPr>
        <w:t>;</w:t>
      </w:r>
    </w:p>
    <w:p w14:paraId="6FF88E35" w14:textId="1D7932CE" w:rsidR="00190847" w:rsidRPr="004B3968" w:rsidRDefault="00DA2FF3" w:rsidP="0019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rFonts w:eastAsiaTheme="minorHAnsi"/>
          <w:sz w:val="28"/>
          <w:szCs w:val="28"/>
          <w:lang w:eastAsia="en-US"/>
        </w:rPr>
        <w:t>- затраты на</w:t>
      </w:r>
      <w:r w:rsidR="00190847" w:rsidRPr="004B3968">
        <w:rPr>
          <w:sz w:val="28"/>
          <w:szCs w:val="28"/>
        </w:rPr>
        <w:t xml:space="preserve"> разработку технических условий и технологическое присоединение объектов </w:t>
      </w:r>
      <w:r w:rsidR="002A5EFA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="00190847" w:rsidRPr="004B3968">
        <w:rPr>
          <w:sz w:val="28"/>
          <w:szCs w:val="28"/>
        </w:rPr>
        <w:t xml:space="preserve"> </w:t>
      </w:r>
      <w:r w:rsidR="002A5EFA" w:rsidRPr="004B3968">
        <w:rPr>
          <w:sz w:val="28"/>
          <w:szCs w:val="28"/>
        </w:rPr>
        <w:t>ОЭЗ ППТ «Иваново»</w:t>
      </w:r>
      <w:r w:rsidR="007E2D8B" w:rsidRPr="004B3968">
        <w:rPr>
          <w:sz w:val="28"/>
          <w:szCs w:val="28"/>
        </w:rPr>
        <w:t>.</w:t>
      </w:r>
    </w:p>
    <w:p w14:paraId="32702D2E" w14:textId="4C0D2DF7" w:rsidR="009E7F6E" w:rsidRPr="004B3968" w:rsidRDefault="00190847" w:rsidP="009E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1.3. </w:t>
      </w:r>
      <w:r w:rsidR="009E7F6E" w:rsidRPr="004B3968">
        <w:rPr>
          <w:sz w:val="28"/>
          <w:szCs w:val="28"/>
        </w:rPr>
        <w:t xml:space="preserve">К категории получателей субсидий, имеющих право на получение субсидий, относятся юридические лица, </w:t>
      </w:r>
      <w:r w:rsidR="009E7F6E" w:rsidRPr="004B3968">
        <w:rPr>
          <w:rFonts w:eastAsiaTheme="minorHAnsi"/>
          <w:sz w:val="28"/>
          <w:szCs w:val="28"/>
          <w:lang w:eastAsia="en-US"/>
        </w:rPr>
        <w:t>зарегистрированные на территории Ивановской области</w:t>
      </w:r>
      <w:r w:rsidR="009E7F6E" w:rsidRPr="004B3968">
        <w:rPr>
          <w:sz w:val="28"/>
          <w:szCs w:val="28"/>
        </w:rPr>
        <w:t>, и соответствующие требованиям, установленным настоящим Порядком.</w:t>
      </w:r>
    </w:p>
    <w:p w14:paraId="1E9AF94B" w14:textId="52405CA7" w:rsidR="0069772F" w:rsidRPr="004B3968" w:rsidRDefault="000C7301" w:rsidP="009E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1.</w:t>
      </w:r>
      <w:r w:rsidR="00190847" w:rsidRPr="004B3968">
        <w:rPr>
          <w:sz w:val="28"/>
          <w:szCs w:val="28"/>
        </w:rPr>
        <w:t>4</w:t>
      </w:r>
      <w:r w:rsidR="009C215B" w:rsidRPr="004B3968">
        <w:rPr>
          <w:sz w:val="28"/>
          <w:szCs w:val="28"/>
        </w:rPr>
        <w:t xml:space="preserve">. </w:t>
      </w:r>
      <w:proofErr w:type="gramStart"/>
      <w:r w:rsidR="009E7F6E" w:rsidRPr="004B3968">
        <w:rPr>
          <w:sz w:val="28"/>
          <w:szCs w:val="28"/>
        </w:rPr>
        <w:t xml:space="preserve">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</w:t>
      </w:r>
      <w:r w:rsidR="009E7F6E" w:rsidRPr="004B3968">
        <w:rPr>
          <w:sz w:val="28"/>
          <w:szCs w:val="28"/>
        </w:rPr>
        <w:lastRenderedPageBreak/>
        <w:t>лимиты бюджетных обязательств на предоставление субсидий на соответствующий финансовый год и плановый период, является Департамент экономического развития и торговли Ивановской области (далее – Департамент).</w:t>
      </w:r>
      <w:proofErr w:type="gramEnd"/>
    </w:p>
    <w:p w14:paraId="6042008E" w14:textId="77777777" w:rsidR="00441670" w:rsidRPr="004B3968" w:rsidRDefault="000C7301" w:rsidP="009E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1.</w:t>
      </w:r>
      <w:r w:rsidR="00190847" w:rsidRPr="004B3968">
        <w:rPr>
          <w:sz w:val="28"/>
          <w:szCs w:val="28"/>
        </w:rPr>
        <w:t>5</w:t>
      </w:r>
      <w:r w:rsidR="0069772F" w:rsidRPr="004B3968">
        <w:rPr>
          <w:sz w:val="28"/>
          <w:szCs w:val="28"/>
        </w:rPr>
        <w:t xml:space="preserve">. </w:t>
      </w:r>
      <w:r w:rsidR="00A2063F" w:rsidRPr="004B3968">
        <w:rPr>
          <w:sz w:val="28"/>
          <w:szCs w:val="28"/>
        </w:rPr>
        <w:t>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год, и лимитов бюджетных обязательств, утвержденных главному распорядителю как получателю бюджетных средств</w:t>
      </w:r>
      <w:r w:rsidR="00820D44" w:rsidRPr="004B3968">
        <w:rPr>
          <w:sz w:val="28"/>
          <w:szCs w:val="28"/>
        </w:rPr>
        <w:t>.</w:t>
      </w:r>
    </w:p>
    <w:p w14:paraId="1376E8B7" w14:textId="1E1AC6E5" w:rsidR="00C82F1B" w:rsidRPr="004B3968" w:rsidRDefault="00C82F1B" w:rsidP="009E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1.6. </w:t>
      </w:r>
      <w:r w:rsidR="009E7F6E" w:rsidRPr="004B3968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закона Ивановской области о бюджете (проекта закона Ивановской области о внесении изменений в закон Ивановской области о бюджете).</w:t>
      </w:r>
    </w:p>
    <w:p w14:paraId="4F18D545" w14:textId="77777777" w:rsidR="00E66CC0" w:rsidRPr="004B3968" w:rsidRDefault="00E66CC0" w:rsidP="00275C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4343AF" w14:textId="3AA0A24E" w:rsidR="000D28CE" w:rsidRPr="004B3968" w:rsidRDefault="000C7301" w:rsidP="00275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68">
        <w:rPr>
          <w:rFonts w:ascii="Times New Roman" w:hAnsi="Times New Roman" w:cs="Times New Roman"/>
          <w:b/>
          <w:sz w:val="28"/>
          <w:szCs w:val="28"/>
        </w:rPr>
        <w:t>2</w:t>
      </w:r>
      <w:r w:rsidR="000D28CE" w:rsidRPr="004B3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F6E" w:rsidRPr="004B3968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субсидий</w:t>
      </w:r>
    </w:p>
    <w:p w14:paraId="485421D7" w14:textId="77777777" w:rsidR="00E4781D" w:rsidRPr="004B3968" w:rsidRDefault="00E4781D" w:rsidP="00275C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5" w:name="_Hlk109295915"/>
    </w:p>
    <w:p w14:paraId="254E8E51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2.1. </w:t>
      </w:r>
      <w:proofErr w:type="gramStart"/>
      <w:r w:rsidRPr="004B3968">
        <w:rPr>
          <w:sz w:val="28"/>
          <w:szCs w:val="28"/>
        </w:rPr>
        <w:t>Не позднее 1 сентября текущего финансового года, при наличии лимитов бюджетных обязательств, доведенных до Департамента как получателя средств областного бюджета на цели, указанные в пункте 1.3 настоящего Порядка, на едином портале, а также на официальном сайте Департамента в информационно-телекоммуникационной сети Интернет (</w:t>
      </w:r>
      <w:r w:rsidRPr="004B3968">
        <w:rPr>
          <w:sz w:val="28"/>
          <w:szCs w:val="28"/>
          <w:lang w:val="en-US"/>
        </w:rPr>
        <w:t>https</w:t>
      </w:r>
      <w:r w:rsidRPr="004B3968">
        <w:rPr>
          <w:sz w:val="28"/>
          <w:szCs w:val="28"/>
        </w:rPr>
        <w:t>://</w:t>
      </w:r>
      <w:proofErr w:type="spellStart"/>
      <w:r w:rsidRPr="004B3968">
        <w:rPr>
          <w:sz w:val="28"/>
          <w:szCs w:val="28"/>
          <w:lang w:val="en-US"/>
        </w:rPr>
        <w:t>derit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ivanovoobl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ru</w:t>
      </w:r>
      <w:proofErr w:type="spellEnd"/>
      <w:r w:rsidRPr="004B3968">
        <w:rPr>
          <w:sz w:val="28"/>
          <w:szCs w:val="28"/>
        </w:rPr>
        <w:t>/) размещается объявление о проведении отбора, которое включает в себя:</w:t>
      </w:r>
      <w:proofErr w:type="gramEnd"/>
    </w:p>
    <w:p w14:paraId="2094FEBF" w14:textId="77777777" w:rsidR="00E74CCB" w:rsidRPr="002A0126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26">
        <w:rPr>
          <w:sz w:val="28"/>
          <w:szCs w:val="28"/>
        </w:rPr>
        <w:t xml:space="preserve">даты начала подачи или окончания приема </w:t>
      </w:r>
      <w:r>
        <w:rPr>
          <w:sz w:val="28"/>
          <w:szCs w:val="28"/>
        </w:rPr>
        <w:t xml:space="preserve">предложений (заявок),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может быть ранее 10-го календарного дня, следующего за днем размещения объявления о проведении отбора</w:t>
      </w:r>
      <w:r w:rsidRPr="002A0126">
        <w:rPr>
          <w:sz w:val="28"/>
          <w:szCs w:val="28"/>
        </w:rPr>
        <w:t>;</w:t>
      </w:r>
    </w:p>
    <w:p w14:paraId="0EFDA8FA" w14:textId="77777777" w:rsidR="00E74CCB" w:rsidRPr="002A0126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26">
        <w:rPr>
          <w:sz w:val="28"/>
          <w:szCs w:val="28"/>
        </w:rPr>
        <w:t xml:space="preserve">сроки рассмотрения </w:t>
      </w:r>
      <w:r>
        <w:rPr>
          <w:sz w:val="28"/>
          <w:szCs w:val="28"/>
        </w:rPr>
        <w:t>предложений (заявок)</w:t>
      </w:r>
      <w:r w:rsidRPr="002A0126">
        <w:rPr>
          <w:sz w:val="28"/>
          <w:szCs w:val="28"/>
        </w:rPr>
        <w:t>;</w:t>
      </w:r>
    </w:p>
    <w:p w14:paraId="34482C27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26">
        <w:rPr>
          <w:sz w:val="28"/>
          <w:szCs w:val="28"/>
        </w:rPr>
        <w:t>наименование, местонахождение, почтовый адрес, адрес электронной почты Департамента, номер контактного телефона (факса);</w:t>
      </w:r>
    </w:p>
    <w:p w14:paraId="4FD2A9E3" w14:textId="77777777" w:rsidR="00E74CCB" w:rsidRPr="00675DE9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DE9">
        <w:rPr>
          <w:sz w:val="28"/>
          <w:szCs w:val="28"/>
        </w:rPr>
        <w:t>результатов предоставления субсидии в соответствии с пунктом 2.16 настоящего Порядка;</w:t>
      </w:r>
    </w:p>
    <w:p w14:paraId="5FCC3B82" w14:textId="77777777" w:rsidR="00E74CCB" w:rsidRPr="006023FC" w:rsidRDefault="00E74CCB" w:rsidP="00E74C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0126">
        <w:rPr>
          <w:sz w:val="28"/>
          <w:szCs w:val="28"/>
        </w:rPr>
        <w:t>адрес официального сайта Департамента в информационно-телекоммуникационной сети Интернет, на котором обеспечивается</w:t>
      </w:r>
      <w:r>
        <w:rPr>
          <w:rFonts w:eastAsia="Calibri"/>
          <w:sz w:val="28"/>
          <w:szCs w:val="28"/>
          <w:lang w:eastAsia="en-US"/>
        </w:rPr>
        <w:t xml:space="preserve"> проведение отбора</w:t>
      </w:r>
      <w:r w:rsidRPr="006023FC">
        <w:rPr>
          <w:rFonts w:eastAsia="Calibri"/>
          <w:sz w:val="28"/>
          <w:szCs w:val="28"/>
          <w:lang w:eastAsia="en-US"/>
        </w:rPr>
        <w:t>;</w:t>
      </w:r>
    </w:p>
    <w:p w14:paraId="3913E675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FC">
        <w:rPr>
          <w:rFonts w:eastAsia="Calibri"/>
          <w:sz w:val="28"/>
          <w:szCs w:val="28"/>
          <w:lang w:eastAsia="en-US"/>
        </w:rPr>
        <w:t xml:space="preserve">требования к </w:t>
      </w:r>
      <w:r>
        <w:rPr>
          <w:sz w:val="28"/>
          <w:szCs w:val="28"/>
        </w:rPr>
        <w:t>участникам отбора</w:t>
      </w:r>
      <w:r w:rsidRPr="006023FC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6023FC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6023FC">
        <w:rPr>
          <w:rFonts w:eastAsia="Calibri"/>
          <w:sz w:val="28"/>
          <w:szCs w:val="28"/>
          <w:lang w:eastAsia="en-US"/>
        </w:rPr>
        <w:t xml:space="preserve"> с пункт</w:t>
      </w:r>
      <w:r>
        <w:rPr>
          <w:rFonts w:eastAsia="Calibri"/>
          <w:sz w:val="28"/>
          <w:szCs w:val="28"/>
          <w:lang w:eastAsia="en-US"/>
        </w:rPr>
        <w:t>ами</w:t>
      </w:r>
      <w:r w:rsidRPr="006023FC"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>3, 2.4</w:t>
      </w:r>
      <w:r w:rsidRPr="006023FC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14:paraId="4B7CF67D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9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62B9F">
        <w:rPr>
          <w:sz w:val="28"/>
          <w:szCs w:val="28"/>
        </w:rPr>
        <w:t xml:space="preserve"> подачи предложений (заявок) участниками отбора и требований, предъявляемых к форме и содержанию предложений (заявок)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2.2 настоящего Порядка;</w:t>
      </w:r>
    </w:p>
    <w:p w14:paraId="1408E70A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2B9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62B9F">
        <w:rPr>
          <w:sz w:val="28"/>
          <w:szCs w:val="28"/>
        </w:rPr>
        <w:t xml:space="preserve"> отзыва предложений (заявок) участников отбора, порядка возврата предложений (заявок) участников отбора, определяющего в том </w:t>
      </w:r>
      <w:r w:rsidRPr="00562B9F">
        <w:rPr>
          <w:sz w:val="28"/>
          <w:szCs w:val="28"/>
        </w:rPr>
        <w:lastRenderedPageBreak/>
        <w:t>числе основания для возврата предложений (заявок) участников отбора, порядка внесения изменений в предложения (заявки) участников отбора;</w:t>
      </w:r>
      <w:proofErr w:type="gramEnd"/>
    </w:p>
    <w:p w14:paraId="34942501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9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62B9F">
        <w:rPr>
          <w:sz w:val="28"/>
          <w:szCs w:val="28"/>
        </w:rPr>
        <w:t xml:space="preserve"> рассмотрения и оценки предложений (заявок) участников отбора</w:t>
      </w:r>
      <w:r>
        <w:rPr>
          <w:sz w:val="28"/>
          <w:szCs w:val="28"/>
        </w:rPr>
        <w:t>;</w:t>
      </w:r>
    </w:p>
    <w:p w14:paraId="325C5DF2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1C8CEACD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9F">
        <w:rPr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</w:t>
      </w:r>
      <w:r>
        <w:rPr>
          <w:sz w:val="28"/>
          <w:szCs w:val="28"/>
        </w:rPr>
        <w:t>;</w:t>
      </w:r>
    </w:p>
    <w:p w14:paraId="651884CD" w14:textId="77777777" w:rsidR="00E74CCB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9F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62B9F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62B9F">
        <w:rPr>
          <w:sz w:val="28"/>
          <w:szCs w:val="28"/>
        </w:rPr>
        <w:t>уклонившимся</w:t>
      </w:r>
      <w:proofErr w:type="gramEnd"/>
      <w:r w:rsidRPr="00562B9F">
        <w:rPr>
          <w:sz w:val="28"/>
          <w:szCs w:val="28"/>
        </w:rPr>
        <w:t xml:space="preserve"> от заключения соглашения;</w:t>
      </w:r>
    </w:p>
    <w:p w14:paraId="78AB8D80" w14:textId="77777777" w:rsidR="00E74CCB" w:rsidRPr="009F6DC3" w:rsidRDefault="00E74CCB" w:rsidP="00E7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размещения результатов отбора на </w:t>
      </w:r>
      <w:r w:rsidRPr="005629A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Департамента в информационно-телекоммуникационной сети Интернет </w:t>
      </w:r>
      <w:r w:rsidRPr="00776FE9">
        <w:rPr>
          <w:sz w:val="28"/>
          <w:szCs w:val="28"/>
        </w:rPr>
        <w:t>(</w:t>
      </w:r>
      <w:r w:rsidRPr="00776FE9">
        <w:rPr>
          <w:sz w:val="28"/>
          <w:szCs w:val="28"/>
          <w:lang w:val="en-US"/>
        </w:rPr>
        <w:t>https</w:t>
      </w:r>
      <w:r w:rsidRPr="00776FE9">
        <w:rPr>
          <w:sz w:val="28"/>
          <w:szCs w:val="28"/>
        </w:rPr>
        <w:t>://</w:t>
      </w:r>
      <w:proofErr w:type="spellStart"/>
      <w:r w:rsidRPr="00776FE9">
        <w:rPr>
          <w:sz w:val="28"/>
          <w:szCs w:val="28"/>
          <w:lang w:val="en-US"/>
        </w:rPr>
        <w:t>derit</w:t>
      </w:r>
      <w:proofErr w:type="spellEnd"/>
      <w:r w:rsidRPr="00776FE9">
        <w:rPr>
          <w:sz w:val="28"/>
          <w:szCs w:val="28"/>
        </w:rPr>
        <w:t>.</w:t>
      </w:r>
      <w:proofErr w:type="spellStart"/>
      <w:r w:rsidRPr="00776FE9">
        <w:rPr>
          <w:sz w:val="28"/>
          <w:szCs w:val="28"/>
          <w:lang w:val="en-US"/>
        </w:rPr>
        <w:t>ivanovoobl</w:t>
      </w:r>
      <w:proofErr w:type="spellEnd"/>
      <w:r w:rsidRPr="00776FE9">
        <w:rPr>
          <w:sz w:val="28"/>
          <w:szCs w:val="28"/>
        </w:rPr>
        <w:t>.</w:t>
      </w:r>
      <w:proofErr w:type="spellStart"/>
      <w:r w:rsidRPr="00776FE9">
        <w:rPr>
          <w:sz w:val="28"/>
          <w:szCs w:val="28"/>
          <w:lang w:val="en-US"/>
        </w:rPr>
        <w:t>ru</w:t>
      </w:r>
      <w:proofErr w:type="spellEnd"/>
      <w:r w:rsidRPr="00776FE9">
        <w:rPr>
          <w:sz w:val="28"/>
          <w:szCs w:val="28"/>
        </w:rPr>
        <w:t>/)</w:t>
      </w:r>
      <w:r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отбора;</w:t>
      </w:r>
    </w:p>
    <w:p w14:paraId="68607051" w14:textId="77777777" w:rsidR="00E74CCB" w:rsidRDefault="00E74CCB" w:rsidP="00E74CCB">
      <w:pPr>
        <w:ind w:firstLine="709"/>
        <w:jc w:val="both"/>
        <w:rPr>
          <w:sz w:val="28"/>
          <w:szCs w:val="28"/>
          <w:lang w:eastAsia="en-US"/>
        </w:rPr>
      </w:pPr>
      <w:r w:rsidRPr="00776FE9">
        <w:rPr>
          <w:sz w:val="28"/>
          <w:szCs w:val="28"/>
          <w:lang w:eastAsia="en-US"/>
        </w:rPr>
        <w:t xml:space="preserve">согласие на публикацию (размещение) в информационно-телекоммуникационной сети Интернет информации о подаваемом </w:t>
      </w:r>
      <w:r>
        <w:rPr>
          <w:sz w:val="28"/>
          <w:szCs w:val="28"/>
        </w:rPr>
        <w:t>предложении (заявке)</w:t>
      </w:r>
      <w:r w:rsidRPr="00776FE9">
        <w:rPr>
          <w:sz w:val="28"/>
          <w:szCs w:val="28"/>
          <w:lang w:eastAsia="en-US"/>
        </w:rPr>
        <w:t>, иной информации, связанной с предоставлением субсидии</w:t>
      </w:r>
      <w:r>
        <w:rPr>
          <w:sz w:val="28"/>
          <w:szCs w:val="28"/>
          <w:lang w:eastAsia="en-US"/>
        </w:rPr>
        <w:t>.</w:t>
      </w:r>
    </w:p>
    <w:p w14:paraId="2D97920E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2.2. Для участия в </w:t>
      </w:r>
      <w:proofErr w:type="gramStart"/>
      <w:r w:rsidRPr="004B3968">
        <w:rPr>
          <w:sz w:val="28"/>
          <w:szCs w:val="28"/>
        </w:rPr>
        <w:t>отборе</w:t>
      </w:r>
      <w:proofErr w:type="gramEnd"/>
      <w:r w:rsidRPr="004B3968">
        <w:rPr>
          <w:sz w:val="28"/>
          <w:szCs w:val="28"/>
        </w:rPr>
        <w:t xml:space="preserve"> участник отбора представляет в Департамент следующие документы:</w:t>
      </w:r>
    </w:p>
    <w:p w14:paraId="2ACADE95" w14:textId="3A11BCAD" w:rsidR="006B4DBE" w:rsidRPr="004B3968" w:rsidRDefault="006B4DBE" w:rsidP="006B4D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1) предложение (заявка) по форме согласно приложению № 1 </w:t>
      </w:r>
      <w:r w:rsidR="000E6603">
        <w:rPr>
          <w:sz w:val="28"/>
          <w:szCs w:val="28"/>
        </w:rPr>
        <w:br/>
      </w:r>
      <w:r w:rsidRPr="004B3968">
        <w:rPr>
          <w:sz w:val="28"/>
          <w:szCs w:val="28"/>
        </w:rPr>
        <w:t>к настоящему Порядку;</w:t>
      </w:r>
    </w:p>
    <w:p w14:paraId="43C9B626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2) справку-расчет на предоставление субсидии по форме согласно приложению № 2 к настоящему Порядку;</w:t>
      </w:r>
    </w:p>
    <w:p w14:paraId="5B8EA9DC" w14:textId="6B8DF7C2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3) документы, подтверждающие </w:t>
      </w:r>
      <w:r w:rsidR="00E32881" w:rsidRPr="004B3968">
        <w:rPr>
          <w:sz w:val="28"/>
          <w:szCs w:val="28"/>
        </w:rPr>
        <w:t xml:space="preserve">затраты на проектирование, включая проведение государственной экспертизы проектной документации и результатов инженерных изысканий, проведение государственной </w:t>
      </w:r>
      <w:proofErr w:type="gramStart"/>
      <w:r w:rsidR="00E32881" w:rsidRPr="004B3968">
        <w:rPr>
          <w:sz w:val="28"/>
          <w:szCs w:val="28"/>
        </w:rPr>
        <w:t>экспертизы</w:t>
      </w:r>
      <w:r w:rsidR="00CA7D76">
        <w:rPr>
          <w:sz w:val="28"/>
          <w:szCs w:val="28"/>
        </w:rPr>
        <w:t xml:space="preserve"> достоверности</w:t>
      </w:r>
      <w:r w:rsidR="00E32881" w:rsidRPr="004B3968">
        <w:rPr>
          <w:sz w:val="28"/>
          <w:szCs w:val="28"/>
        </w:rPr>
        <w:t xml:space="preserve"> определения сметной стоимости создания объектов</w:t>
      </w:r>
      <w:proofErr w:type="gramEnd"/>
      <w:r w:rsidR="00E32881" w:rsidRPr="004B3968">
        <w:rPr>
          <w:sz w:val="28"/>
          <w:szCs w:val="28"/>
        </w:rPr>
        <w:t xml:space="preserve"> </w:t>
      </w:r>
      <w:r w:rsidR="00E32881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>, которые включают в себя</w:t>
      </w:r>
      <w:r w:rsidRPr="004B3968">
        <w:rPr>
          <w:rFonts w:eastAsiaTheme="minorHAnsi"/>
          <w:sz w:val="28"/>
          <w:szCs w:val="28"/>
          <w:lang w:eastAsia="en-US"/>
        </w:rPr>
        <w:t>:</w:t>
      </w:r>
    </w:p>
    <w:p w14:paraId="0B173E7B" w14:textId="5CEC95DB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- копии договоров подряда на выполнение инженерных изысканий, </w:t>
      </w:r>
      <w:r w:rsidR="00CA7D76">
        <w:rPr>
          <w:sz w:val="28"/>
          <w:szCs w:val="28"/>
        </w:rPr>
        <w:t xml:space="preserve">разработку </w:t>
      </w:r>
      <w:r w:rsidRPr="004B3968">
        <w:rPr>
          <w:sz w:val="28"/>
          <w:szCs w:val="28"/>
        </w:rPr>
        <w:t>проектной документации, проведени</w:t>
      </w:r>
      <w:r w:rsidR="00CA7D76">
        <w:rPr>
          <w:sz w:val="28"/>
          <w:szCs w:val="28"/>
        </w:rPr>
        <w:t>е</w:t>
      </w:r>
      <w:r w:rsidRPr="004B3968">
        <w:rPr>
          <w:sz w:val="28"/>
          <w:szCs w:val="28"/>
        </w:rPr>
        <w:t xml:space="preserve"> государственной экспертизы проектной документации и инженерных изысканий;</w:t>
      </w:r>
    </w:p>
    <w:p w14:paraId="15C4BB32" w14:textId="5732C9F0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- копию </w:t>
      </w:r>
      <w:r w:rsidRPr="004B3968">
        <w:rPr>
          <w:sz w:val="28"/>
          <w:szCs w:val="28"/>
        </w:rPr>
        <w:t xml:space="preserve">проектной </w:t>
      </w:r>
      <w:r w:rsidR="00CA7D76">
        <w:rPr>
          <w:sz w:val="28"/>
          <w:szCs w:val="28"/>
        </w:rPr>
        <w:t xml:space="preserve">(сметной) </w:t>
      </w:r>
      <w:r w:rsidRPr="004B3968">
        <w:rPr>
          <w:sz w:val="28"/>
          <w:szCs w:val="28"/>
        </w:rPr>
        <w:t xml:space="preserve">документации </w:t>
      </w:r>
      <w:r w:rsidR="00CA7D76">
        <w:rPr>
          <w:sz w:val="28"/>
          <w:szCs w:val="28"/>
        </w:rPr>
        <w:t>на строительство, реконструкцию и капитальный ремонт объектов капитального строительства</w:t>
      </w:r>
      <w:r w:rsidRPr="004B3968">
        <w:rPr>
          <w:sz w:val="28"/>
          <w:szCs w:val="28"/>
        </w:rPr>
        <w:t>;</w:t>
      </w:r>
    </w:p>
    <w:p w14:paraId="374E1DB8" w14:textId="5279F280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- копию </w:t>
      </w:r>
      <w:r w:rsidRPr="004B3968">
        <w:rPr>
          <w:sz w:val="28"/>
          <w:szCs w:val="28"/>
        </w:rPr>
        <w:t>заключения государственной экспертизы проектной документации и результатов инженерных изысканий;</w:t>
      </w:r>
    </w:p>
    <w:p w14:paraId="31E71FE8" w14:textId="2B58EB13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- копия </w:t>
      </w:r>
      <w:proofErr w:type="gramStart"/>
      <w:r w:rsidRPr="004B3968">
        <w:rPr>
          <w:sz w:val="28"/>
          <w:szCs w:val="28"/>
        </w:rPr>
        <w:t xml:space="preserve">заключения государственной экспертизы сметной стоимости </w:t>
      </w:r>
      <w:r w:rsidR="000E6603" w:rsidRPr="000E6603">
        <w:rPr>
          <w:rFonts w:eastAsiaTheme="minorHAnsi"/>
          <w:sz w:val="28"/>
          <w:szCs w:val="28"/>
          <w:lang w:eastAsia="en-US"/>
        </w:rPr>
        <w:t>создания объектов</w:t>
      </w:r>
      <w:proofErr w:type="gramEnd"/>
      <w:r w:rsidR="000E6603" w:rsidRPr="000E6603">
        <w:rPr>
          <w:rFonts w:eastAsiaTheme="minorHAnsi"/>
          <w:sz w:val="28"/>
          <w:szCs w:val="28"/>
          <w:lang w:eastAsia="en-US"/>
        </w:rPr>
        <w:t xml:space="preserve"> 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>;</w:t>
      </w:r>
    </w:p>
    <w:p w14:paraId="0ABFC6E6" w14:textId="6BF85F14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- копии платежных поручений (документов</w:t>
      </w:r>
      <w:r w:rsidR="000E6603">
        <w:rPr>
          <w:sz w:val="28"/>
          <w:szCs w:val="28"/>
        </w:rPr>
        <w:t>)</w:t>
      </w:r>
      <w:r w:rsidR="000E6603" w:rsidRPr="004B3968">
        <w:rPr>
          <w:rFonts w:eastAsiaTheme="minorHAnsi"/>
          <w:sz w:val="28"/>
          <w:szCs w:val="28"/>
          <w:lang w:eastAsia="en-US"/>
        </w:rPr>
        <w:t>, подтверждающие оплату</w:t>
      </w:r>
      <w:r w:rsidRPr="004B3968">
        <w:rPr>
          <w:sz w:val="28"/>
          <w:szCs w:val="28"/>
        </w:rPr>
        <w:t>.</w:t>
      </w:r>
    </w:p>
    <w:p w14:paraId="7A3E2132" w14:textId="2A9F3B0A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lastRenderedPageBreak/>
        <w:t xml:space="preserve">4) документы, подтверждающие </w:t>
      </w:r>
      <w:r w:rsidR="00E32881" w:rsidRPr="004B3968">
        <w:rPr>
          <w:sz w:val="28"/>
          <w:szCs w:val="28"/>
        </w:rPr>
        <w:t xml:space="preserve">затраты на создание </w:t>
      </w:r>
      <w:r w:rsidR="00E32881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="00E32881" w:rsidRPr="004B3968">
        <w:rPr>
          <w:sz w:val="28"/>
          <w:szCs w:val="28"/>
        </w:rPr>
        <w:t xml:space="preserve"> ОЭЗ ППТ «Иваново»</w:t>
      </w:r>
      <w:r w:rsidRPr="004B3968">
        <w:rPr>
          <w:rFonts w:eastAsiaTheme="minorHAnsi"/>
          <w:sz w:val="28"/>
          <w:szCs w:val="28"/>
          <w:lang w:eastAsia="en-US"/>
        </w:rPr>
        <w:t>, которые включают в себя:</w:t>
      </w:r>
    </w:p>
    <w:p w14:paraId="3C8C6B7B" w14:textId="3C5622C3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- копии договоров на </w:t>
      </w:r>
      <w:r w:rsidR="000E6603" w:rsidRPr="000E6603">
        <w:rPr>
          <w:rFonts w:eastAsiaTheme="minorHAnsi"/>
          <w:sz w:val="28"/>
          <w:szCs w:val="28"/>
          <w:lang w:eastAsia="en-US"/>
        </w:rPr>
        <w:t>создани</w:t>
      </w:r>
      <w:r w:rsidR="000E6603">
        <w:rPr>
          <w:rFonts w:eastAsiaTheme="minorHAnsi"/>
          <w:sz w:val="28"/>
          <w:szCs w:val="28"/>
          <w:lang w:eastAsia="en-US"/>
        </w:rPr>
        <w:t>е</w:t>
      </w:r>
      <w:r w:rsidR="000E6603" w:rsidRPr="000E6603">
        <w:rPr>
          <w:rFonts w:eastAsiaTheme="minorHAnsi"/>
          <w:sz w:val="28"/>
          <w:szCs w:val="28"/>
          <w:lang w:eastAsia="en-US"/>
        </w:rPr>
        <w:t xml:space="preserve"> объектов инженерной, транспортной, социальной, инновационной и иных инфраструктур</w:t>
      </w:r>
      <w:r w:rsidRPr="004B3968">
        <w:rPr>
          <w:rFonts w:eastAsiaTheme="minorHAnsi"/>
          <w:sz w:val="28"/>
          <w:szCs w:val="28"/>
          <w:lang w:eastAsia="en-US"/>
        </w:rPr>
        <w:t>;</w:t>
      </w:r>
    </w:p>
    <w:p w14:paraId="7204324F" w14:textId="77777777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актов о приемке выполненных работ, заверенные участником отбора (форма КС-2);</w:t>
      </w:r>
    </w:p>
    <w:p w14:paraId="260AFEBB" w14:textId="77777777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справок о стоимости выполненных работ и затрат, заверенных участником отбора (форма КС-3);</w:t>
      </w:r>
    </w:p>
    <w:p w14:paraId="0EDB137E" w14:textId="77777777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разрешений на ввод объектов инфраструктуры в эксплуатацию (в случае если они требуются);</w:t>
      </w:r>
    </w:p>
    <w:p w14:paraId="05878E29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- копия акта приемки законченного строительством объекта (форма КС-11);</w:t>
      </w:r>
    </w:p>
    <w:p w14:paraId="1B6D36FF" w14:textId="6E6BEF97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- копия заключения о соответствии </w:t>
      </w:r>
      <w:r w:rsidR="000E6603" w:rsidRPr="000E6603">
        <w:rPr>
          <w:rFonts w:eastAsiaTheme="minorHAnsi"/>
          <w:sz w:val="28"/>
          <w:szCs w:val="28"/>
          <w:lang w:eastAsia="en-US"/>
        </w:rPr>
        <w:t>создан</w:t>
      </w:r>
      <w:r w:rsidR="000E6603">
        <w:rPr>
          <w:rFonts w:eastAsiaTheme="minorHAnsi"/>
          <w:sz w:val="28"/>
          <w:szCs w:val="28"/>
          <w:lang w:eastAsia="en-US"/>
        </w:rPr>
        <w:t>ного</w:t>
      </w:r>
      <w:r w:rsidR="000E6603" w:rsidRPr="000E6603">
        <w:rPr>
          <w:rFonts w:eastAsiaTheme="minorHAnsi"/>
          <w:sz w:val="28"/>
          <w:szCs w:val="28"/>
          <w:lang w:eastAsia="en-US"/>
        </w:rPr>
        <w:t xml:space="preserve"> объект</w:t>
      </w:r>
      <w:r w:rsidR="000E6603">
        <w:rPr>
          <w:rFonts w:eastAsiaTheme="minorHAnsi"/>
          <w:sz w:val="28"/>
          <w:szCs w:val="28"/>
          <w:lang w:eastAsia="en-US"/>
        </w:rPr>
        <w:t>а</w:t>
      </w:r>
      <w:r w:rsidR="000E6603" w:rsidRPr="000E6603">
        <w:rPr>
          <w:rFonts w:eastAsiaTheme="minorHAnsi"/>
          <w:sz w:val="28"/>
          <w:szCs w:val="28"/>
          <w:lang w:eastAsia="en-US"/>
        </w:rPr>
        <w:t xml:space="preserve"> инженерной, транспортной, социальной, инновационной и иных инфраструктур</w:t>
      </w:r>
      <w:r w:rsidRPr="004B3968">
        <w:rPr>
          <w:rFonts w:eastAsiaTheme="minorHAnsi"/>
          <w:sz w:val="28"/>
          <w:szCs w:val="28"/>
          <w:lang w:eastAsia="en-US"/>
        </w:rPr>
        <w:t xml:space="preserve"> требованиям проектной документации;</w:t>
      </w:r>
    </w:p>
    <w:p w14:paraId="47E38950" w14:textId="77777777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платежных поручений (документов), подтверждающие оплату</w:t>
      </w:r>
      <w:r w:rsidRPr="004B3968">
        <w:rPr>
          <w:sz w:val="28"/>
          <w:szCs w:val="28"/>
        </w:rPr>
        <w:t>.</w:t>
      </w:r>
    </w:p>
    <w:p w14:paraId="7F179022" w14:textId="5B6EA408" w:rsidR="006B4DBE" w:rsidRPr="004B3968" w:rsidRDefault="006B4DBE" w:rsidP="006B4D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 xml:space="preserve">5) документы, подтверждающие </w:t>
      </w:r>
      <w:r w:rsidR="00E32881" w:rsidRPr="004B3968">
        <w:rPr>
          <w:rFonts w:eastAsiaTheme="minorHAnsi"/>
          <w:sz w:val="28"/>
          <w:szCs w:val="28"/>
          <w:lang w:eastAsia="en-US"/>
        </w:rPr>
        <w:t>затраты на</w:t>
      </w:r>
      <w:r w:rsidR="00E32881" w:rsidRPr="004B3968">
        <w:rPr>
          <w:sz w:val="28"/>
          <w:szCs w:val="28"/>
        </w:rPr>
        <w:t xml:space="preserve"> разработку технических условий и технологическое присоединение объектов </w:t>
      </w:r>
      <w:r w:rsidR="00E32881" w:rsidRPr="004B3968">
        <w:rPr>
          <w:rFonts w:eastAsiaTheme="minorHAnsi"/>
          <w:sz w:val="28"/>
          <w:szCs w:val="28"/>
          <w:lang w:eastAsia="en-US"/>
        </w:rPr>
        <w:t>инженерной, транспортной, социальной, инновационной и иных инфраструктур</w:t>
      </w:r>
      <w:r w:rsidR="00E32881" w:rsidRPr="004B3968">
        <w:rPr>
          <w:sz w:val="28"/>
          <w:szCs w:val="28"/>
        </w:rPr>
        <w:t xml:space="preserve"> ОЭЗ ППТ «Иваново»</w:t>
      </w:r>
      <w:r w:rsidRPr="004B3968">
        <w:rPr>
          <w:rFonts w:eastAsiaTheme="minorHAnsi"/>
          <w:sz w:val="28"/>
          <w:szCs w:val="28"/>
          <w:lang w:eastAsia="en-US"/>
        </w:rPr>
        <w:t>, которые включают в себя:</w:t>
      </w:r>
    </w:p>
    <w:p w14:paraId="460172E5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договоров на технологическое присоединение;</w:t>
      </w:r>
    </w:p>
    <w:p w14:paraId="40A18F7C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копии актов об осуществлении технологического присоединения;</w:t>
      </w:r>
    </w:p>
    <w:p w14:paraId="110A6F27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копия акта разграничения балансовой принадлежности и эксплуатационной ответственности сторон;</w:t>
      </w:r>
    </w:p>
    <w:p w14:paraId="5856DC3F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rFonts w:eastAsiaTheme="minorHAnsi"/>
          <w:sz w:val="28"/>
          <w:szCs w:val="28"/>
          <w:lang w:eastAsia="en-US"/>
        </w:rPr>
        <w:t>- копия акта технологического присоединения;</w:t>
      </w:r>
    </w:p>
    <w:p w14:paraId="4608A07C" w14:textId="174C35C1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rFonts w:eastAsiaTheme="minorHAnsi"/>
          <w:sz w:val="28"/>
          <w:szCs w:val="28"/>
          <w:lang w:eastAsia="en-US"/>
        </w:rPr>
        <w:t>- копии платежных поручений (документов), подтверждающие оплату</w:t>
      </w:r>
      <w:r w:rsidRPr="004B3968">
        <w:rPr>
          <w:sz w:val="28"/>
          <w:szCs w:val="28"/>
        </w:rPr>
        <w:t>.</w:t>
      </w:r>
    </w:p>
    <w:p w14:paraId="5401845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Копии представляемых документов заверяются подписью руководителя и печатью (при наличии) участника отбора.</w:t>
      </w:r>
    </w:p>
    <w:p w14:paraId="593E1E5F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Участники отбора несут ответственность за достоверность </w:t>
      </w:r>
      <w:r w:rsidRPr="004B3968">
        <w:rPr>
          <w:rFonts w:eastAsia="Calibri"/>
          <w:sz w:val="28"/>
          <w:szCs w:val="28"/>
          <w:lang w:eastAsia="en-US"/>
        </w:rPr>
        <w:t xml:space="preserve">представляемых документов, в </w:t>
      </w:r>
      <w:proofErr w:type="gramStart"/>
      <w:r w:rsidRPr="004B3968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4B3968">
        <w:rPr>
          <w:rFonts w:eastAsia="Calibri"/>
          <w:sz w:val="28"/>
          <w:szCs w:val="28"/>
          <w:lang w:eastAsia="en-US"/>
        </w:rPr>
        <w:t xml:space="preserve"> с законодательством Российской Федерации.</w:t>
      </w:r>
    </w:p>
    <w:p w14:paraId="3F200185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2.3. Требования, которым должен соответствовать участник отбора:</w:t>
      </w:r>
    </w:p>
    <w:p w14:paraId="49E7317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2.3.1. На 1 число месяца подачи предложения (заявки):</w:t>
      </w:r>
    </w:p>
    <w:p w14:paraId="4560ABFE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B3175A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B3968">
        <w:rPr>
          <w:sz w:val="28"/>
          <w:szCs w:val="28"/>
        </w:rPr>
        <w:lastRenderedPageBreak/>
        <w:t>публично-правовым образованием, из бюджета которого планируется предоставление субсидии в соответствии с правовым</w:t>
      </w:r>
      <w:proofErr w:type="gramEnd"/>
      <w:r w:rsidRPr="004B3968">
        <w:rPr>
          <w:sz w:val="28"/>
          <w:szCs w:val="28"/>
        </w:rPr>
        <w:t xml:space="preserve"> </w:t>
      </w:r>
      <w:proofErr w:type="gramStart"/>
      <w:r w:rsidRPr="004B3968">
        <w:rPr>
          <w:sz w:val="28"/>
          <w:szCs w:val="28"/>
        </w:rPr>
        <w:t>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  <w:proofErr w:type="gramEnd"/>
    </w:p>
    <w:p w14:paraId="799396A2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7786D5B5" w14:textId="77777777" w:rsidR="000B21D2" w:rsidRDefault="006B4DBE" w:rsidP="000B2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14:paraId="525597C4" w14:textId="4F6BD994" w:rsidR="006B4DBE" w:rsidRPr="000B21D2" w:rsidRDefault="000B21D2" w:rsidP="000B2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eastAsiaTheme="minorHAnsi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публичных акционерных обществ</w:t>
      </w:r>
      <w:r w:rsidR="006B4DBE" w:rsidRPr="004B3968">
        <w:rPr>
          <w:sz w:val="28"/>
          <w:szCs w:val="28"/>
        </w:rPr>
        <w:t>;</w:t>
      </w:r>
    </w:p>
    <w:p w14:paraId="38AC225B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участники отбора не должны получать средства из бюджета Ивановской области на основании иных нормативных правовых актов Ивановской области на цели, установленные настоящим Порядком;</w:t>
      </w:r>
    </w:p>
    <w:p w14:paraId="3EAEC2F8" w14:textId="7CF8C993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Pr="004B3968">
        <w:rPr>
          <w:sz w:val="28"/>
          <w:szCs w:val="28"/>
        </w:rPr>
        <w:lastRenderedPageBreak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32881" w:rsidRPr="004B3968">
        <w:rPr>
          <w:sz w:val="28"/>
          <w:szCs w:val="28"/>
        </w:rPr>
        <w:t>;</w:t>
      </w:r>
      <w:proofErr w:type="gramEnd"/>
    </w:p>
    <w:p w14:paraId="6F5A1538" w14:textId="5FF8435B" w:rsidR="00E32881" w:rsidRPr="004B3968" w:rsidRDefault="00E32881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между участником отбора и Министерством экономического развития Российской Федерации заключено </w:t>
      </w:r>
      <w:r w:rsidRPr="004B3968">
        <w:rPr>
          <w:rFonts w:eastAsiaTheme="minorHAnsi"/>
          <w:sz w:val="28"/>
          <w:szCs w:val="28"/>
          <w:lang w:eastAsia="en-US"/>
        </w:rPr>
        <w:t>соглашение об управлении особой экономической зоной.</w:t>
      </w:r>
    </w:p>
    <w:p w14:paraId="071C4AD3" w14:textId="05F8496F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2.3.</w:t>
      </w:r>
      <w:r w:rsidR="00E32881" w:rsidRPr="004B3968">
        <w:rPr>
          <w:sz w:val="28"/>
          <w:szCs w:val="28"/>
        </w:rPr>
        <w:t>2</w:t>
      </w:r>
      <w:r w:rsidRPr="004B3968">
        <w:rPr>
          <w:sz w:val="28"/>
          <w:szCs w:val="28"/>
        </w:rPr>
        <w:t>. Участник отбора осуществляет свою деятельность на территории Ивановской области и уплачивает налоги в областной бюджет.</w:t>
      </w:r>
    </w:p>
    <w:p w14:paraId="636F3B9E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2.4. Обязательные условия предоставления субсидий:</w:t>
      </w:r>
    </w:p>
    <w:p w14:paraId="3D4F1ABA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2.4.1. Достижение получателем субсидии результатов предоставления субсидий, установленных </w:t>
      </w:r>
      <w:r w:rsidRPr="000B21D2">
        <w:rPr>
          <w:sz w:val="28"/>
          <w:szCs w:val="28"/>
        </w:rPr>
        <w:t>пунктом 2.16 н</w:t>
      </w:r>
      <w:r w:rsidRPr="004B3968">
        <w:rPr>
          <w:sz w:val="28"/>
          <w:szCs w:val="28"/>
        </w:rPr>
        <w:t>астоящего Порядка;</w:t>
      </w:r>
    </w:p>
    <w:p w14:paraId="1EC134DA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2.4.2. Обеспечение получателем субсидии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14:paraId="75155C85" w14:textId="17CBB83B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2.4.3. </w:t>
      </w:r>
      <w:proofErr w:type="gramStart"/>
      <w:r w:rsidRPr="004B3968">
        <w:rPr>
          <w:sz w:val="28"/>
          <w:szCs w:val="28"/>
        </w:rPr>
        <w:t xml:space="preserve">Предоставление участником отбора права безвозмездного пользования созданными </w:t>
      </w:r>
      <w:r w:rsidR="000B21D2" w:rsidRPr="000B21D2">
        <w:rPr>
          <w:sz w:val="28"/>
          <w:szCs w:val="28"/>
        </w:rPr>
        <w:t>объект</w:t>
      </w:r>
      <w:r w:rsidR="000B21D2">
        <w:rPr>
          <w:sz w:val="28"/>
          <w:szCs w:val="28"/>
        </w:rPr>
        <w:t>ами</w:t>
      </w:r>
      <w:r w:rsidR="000B21D2" w:rsidRPr="000B21D2">
        <w:rPr>
          <w:sz w:val="28"/>
          <w:szCs w:val="28"/>
        </w:rPr>
        <w:t xml:space="preserve"> 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>, предназначенными для общественного пользования, Ивановской области (муниципальным образованиям Ивановской области) на срок, определяемый в соответствии с соглашением,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государственную (муниципальную) собственность</w:t>
      </w:r>
      <w:proofErr w:type="gramEnd"/>
      <w:r w:rsidRPr="004B3968">
        <w:rPr>
          <w:sz w:val="28"/>
          <w:szCs w:val="28"/>
        </w:rPr>
        <w:t xml:space="preserve">, либо отсутствие обременения указанных объектов инфраструктуры в </w:t>
      </w:r>
      <w:proofErr w:type="gramStart"/>
      <w:r w:rsidRPr="004B3968">
        <w:rPr>
          <w:sz w:val="28"/>
          <w:szCs w:val="28"/>
        </w:rPr>
        <w:t>случаях</w:t>
      </w:r>
      <w:proofErr w:type="gramEnd"/>
      <w:r w:rsidRPr="004B3968">
        <w:rPr>
          <w:sz w:val="28"/>
          <w:szCs w:val="28"/>
        </w:rPr>
        <w:t>, предусмотренных федеральными законами;</w:t>
      </w:r>
    </w:p>
    <w:p w14:paraId="4F8B458A" w14:textId="387A5952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2.4.4. Осуществление участником отбора расходов на содержание </w:t>
      </w:r>
      <w:r w:rsidR="000B21D2" w:rsidRPr="000B21D2">
        <w:rPr>
          <w:sz w:val="28"/>
          <w:szCs w:val="28"/>
        </w:rPr>
        <w:t>объект</w:t>
      </w:r>
      <w:r w:rsidR="000B21D2">
        <w:rPr>
          <w:sz w:val="28"/>
          <w:szCs w:val="28"/>
        </w:rPr>
        <w:t>ов</w:t>
      </w:r>
      <w:r w:rsidR="000B21D2" w:rsidRPr="000B21D2">
        <w:rPr>
          <w:sz w:val="28"/>
          <w:szCs w:val="28"/>
        </w:rPr>
        <w:t xml:space="preserve"> 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>, за исключением подлежащих в случаях, установленных федеральными законами, передаче в государственную (муниципальную) собственность, в период, определяемый в соответствии с нормативными правовыми актами, указанными в пункте 8.2 статьи 78 Бюджетного кодекса Российской Федерации;</w:t>
      </w:r>
    </w:p>
    <w:p w14:paraId="2CF79647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2.4.5. </w:t>
      </w:r>
      <w:proofErr w:type="gramStart"/>
      <w:r w:rsidRPr="004B3968">
        <w:rPr>
          <w:sz w:val="28"/>
          <w:szCs w:val="28"/>
        </w:rPr>
        <w:t>Обеспечение участником отбора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  <w:proofErr w:type="gramEnd"/>
    </w:p>
    <w:p w14:paraId="314CDEC9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2.4.6. Соблюдение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</w:t>
      </w:r>
      <w:r w:rsidRPr="004B3968">
        <w:rPr>
          <w:sz w:val="28"/>
          <w:szCs w:val="28"/>
        </w:rPr>
        <w:lastRenderedPageBreak/>
        <w:t>обеспечения государственных и муниципальных нужд в случаях, предусмотренных статьей 78 Бюджетного кодекса Российской Федерации;</w:t>
      </w:r>
    </w:p>
    <w:p w14:paraId="6D0B9950" w14:textId="499FC9FD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2.4.7. Предоставление субсидий не ранее ввода </w:t>
      </w:r>
      <w:r w:rsidR="000B21D2" w:rsidRPr="000B21D2">
        <w:rPr>
          <w:sz w:val="28"/>
          <w:szCs w:val="28"/>
        </w:rPr>
        <w:t>объектов инженерной, транспортной, социальной, инновационной и иных инфраструктур</w:t>
      </w:r>
      <w:r w:rsidRPr="004B3968">
        <w:rPr>
          <w:sz w:val="28"/>
          <w:szCs w:val="28"/>
        </w:rPr>
        <w:t xml:space="preserve"> в эксплуатацию в соответствии с законодательством Российской Федерации.</w:t>
      </w:r>
    </w:p>
    <w:p w14:paraId="71057929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Предоставление субсидии не допускается, если в целях осуществления капитальных вложений в объекты инфраструктуры участником отбора ранее предоставлялись средства из соответствующего бюджета бюджетной системы Российской Федерации.</w:t>
      </w:r>
    </w:p>
    <w:p w14:paraId="7A0617B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2.5. Участник отбора несет ответственность в </w:t>
      </w:r>
      <w:proofErr w:type="gramStart"/>
      <w:r w:rsidRPr="004B3968">
        <w:rPr>
          <w:sz w:val="28"/>
          <w:szCs w:val="28"/>
        </w:rPr>
        <w:t>соответствии</w:t>
      </w:r>
      <w:proofErr w:type="gramEnd"/>
      <w:r w:rsidRPr="004B3968">
        <w:rPr>
          <w:sz w:val="28"/>
          <w:szCs w:val="28"/>
        </w:rPr>
        <w:t xml:space="preserve"> с законодательством Российской Федерации за достоверность представленной информации.</w:t>
      </w:r>
    </w:p>
    <w:p w14:paraId="56C806F7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2.6. Департамент регистрирует предложение (заявку) в день поступления его в Департамент с указанием номера и даты регистрации.</w:t>
      </w:r>
    </w:p>
    <w:p w14:paraId="52C022F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6" w:name="sub_1010"/>
      <w:r w:rsidRPr="004B3968">
        <w:rPr>
          <w:sz w:val="28"/>
          <w:szCs w:val="28"/>
        </w:rPr>
        <w:t>2.7. Участник отбора вправе в любое время до окончания срока приема предложений (заявок) отозвать предложение (заявку) посредством направления в Департамент уведомления. Датой отзыва является дата направления участником отбора указанного уведомления.</w:t>
      </w:r>
    </w:p>
    <w:bookmarkEnd w:id="6"/>
    <w:p w14:paraId="3009895D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Предложение (заявка) подлежит возврату участнику отбора в течение 20 рабочих дней со дня направления в Департамент уведомления в связи с основанием, указанным в абзаце первом настоящего пункта. В иных случаях возврат предложения (заявки) не предусматривается.</w:t>
      </w:r>
    </w:p>
    <w:p w14:paraId="2D836DFB" w14:textId="42E90BEC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3"/>
      <w:r w:rsidRPr="004B3968">
        <w:rPr>
          <w:sz w:val="28"/>
          <w:szCs w:val="28"/>
        </w:rPr>
        <w:t>2.</w:t>
      </w:r>
      <w:r w:rsidR="00E32881" w:rsidRPr="004B3968">
        <w:rPr>
          <w:sz w:val="28"/>
          <w:szCs w:val="28"/>
        </w:rPr>
        <w:t>8</w:t>
      </w:r>
      <w:r w:rsidRPr="004B3968">
        <w:rPr>
          <w:sz w:val="28"/>
          <w:szCs w:val="28"/>
        </w:rPr>
        <w:t xml:space="preserve">. Порядок рассмотрения Департаментом предложений (заявок) участников отбора на предмет их соответствия установленным в </w:t>
      </w:r>
      <w:proofErr w:type="gramStart"/>
      <w:r w:rsidRPr="004B3968">
        <w:rPr>
          <w:sz w:val="28"/>
          <w:szCs w:val="28"/>
        </w:rPr>
        <w:t>объявлении</w:t>
      </w:r>
      <w:proofErr w:type="gramEnd"/>
      <w:r w:rsidRPr="004B3968">
        <w:rPr>
          <w:sz w:val="28"/>
          <w:szCs w:val="28"/>
        </w:rPr>
        <w:t xml:space="preserve"> о проведении отбора требованиям.</w:t>
      </w:r>
    </w:p>
    <w:p w14:paraId="261EF9D9" w14:textId="6F7370DD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</w:t>
      </w:r>
      <w:r w:rsidR="00E32881" w:rsidRPr="004B3968">
        <w:rPr>
          <w:sz w:val="28"/>
          <w:szCs w:val="28"/>
        </w:rPr>
        <w:t>8</w:t>
      </w:r>
      <w:r w:rsidRPr="004B3968">
        <w:rPr>
          <w:sz w:val="28"/>
          <w:szCs w:val="28"/>
        </w:rPr>
        <w:t xml:space="preserve">.1. </w:t>
      </w:r>
      <w:proofErr w:type="gramStart"/>
      <w:r w:rsidRPr="004B3968">
        <w:rPr>
          <w:sz w:val="28"/>
          <w:szCs w:val="28"/>
        </w:rPr>
        <w:t>Департамент в течение 5 рабочих дней со дня получения документов, представленных участником отбора в соответствии с пунктом 2.2 настоящего Порядка,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Ивановской</w:t>
      </w:r>
      <w:proofErr w:type="gramEnd"/>
      <w:r w:rsidRPr="004B3968">
        <w:rPr>
          <w:sz w:val="28"/>
          <w:szCs w:val="28"/>
        </w:rPr>
        <w:t xml:space="preserve"> области, муниципальными правовыми актами:</w:t>
      </w:r>
    </w:p>
    <w:p w14:paraId="0D63AE23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14:paraId="441C1FF3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сведения из Единого государственного реестра </w:t>
      </w:r>
      <w:proofErr w:type="gramStart"/>
      <w:r w:rsidRPr="004B3968">
        <w:rPr>
          <w:sz w:val="28"/>
          <w:szCs w:val="28"/>
        </w:rPr>
        <w:t>индивидуальных</w:t>
      </w:r>
      <w:proofErr w:type="gramEnd"/>
      <w:r w:rsidRPr="004B3968">
        <w:rPr>
          <w:sz w:val="28"/>
          <w:szCs w:val="28"/>
        </w:rPr>
        <w:t xml:space="preserve"> предпринимателей (для индивидуальных предпринимателей);</w:t>
      </w:r>
    </w:p>
    <w:p w14:paraId="06027FB4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сведения о постановке на учет организации в налоговом органе по месту нахождения ее обособленного подразделения, содержащиеся в Едином государственном реестре налогоплательщиков (в случае, если участником отбора является юридическое лицо, обособленное подразделение которого находится на территории Ивановской области).</w:t>
      </w:r>
    </w:p>
    <w:p w14:paraId="28E9C860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lastRenderedPageBreak/>
        <w:t xml:space="preserve">Участники отбора вправе представить документы, содержащие сведения, указанные в </w:t>
      </w:r>
      <w:proofErr w:type="gramStart"/>
      <w:r w:rsidRPr="004B3968">
        <w:rPr>
          <w:sz w:val="28"/>
          <w:szCs w:val="28"/>
        </w:rPr>
        <w:t>настоящем</w:t>
      </w:r>
      <w:proofErr w:type="gramEnd"/>
      <w:r w:rsidRPr="004B3968">
        <w:rPr>
          <w:sz w:val="28"/>
          <w:szCs w:val="28"/>
        </w:rPr>
        <w:t xml:space="preserve"> подпункте, по собственной инициативе.</w:t>
      </w:r>
    </w:p>
    <w:p w14:paraId="2BB8D641" w14:textId="1DB039D2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7"/>
      <w:bookmarkEnd w:id="8"/>
      <w:r w:rsidRPr="004B3968">
        <w:rPr>
          <w:sz w:val="28"/>
          <w:szCs w:val="28"/>
        </w:rPr>
        <w:t>2.</w:t>
      </w:r>
      <w:r w:rsidR="00E32881" w:rsidRPr="004B3968">
        <w:rPr>
          <w:sz w:val="28"/>
          <w:szCs w:val="28"/>
        </w:rPr>
        <w:t>8</w:t>
      </w:r>
      <w:r w:rsidRPr="004B3968">
        <w:rPr>
          <w:sz w:val="28"/>
          <w:szCs w:val="28"/>
        </w:rPr>
        <w:t>.2. В течение 10 рабочих дней со дня регистрации предложения (заявки) Департамент осуществляет проверку документов и при наличии оснований для отклонения предложения (заявки) принимает решение об отклонении предложения (заявки) в соответствии с основаниями, установленными пунктом 2.11 настоящего Порядка.</w:t>
      </w:r>
    </w:p>
    <w:p w14:paraId="6D004B1C" w14:textId="5221E8E9" w:rsidR="006B4DBE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В </w:t>
      </w:r>
      <w:proofErr w:type="gramStart"/>
      <w:r w:rsidRPr="004B3968">
        <w:rPr>
          <w:sz w:val="28"/>
          <w:szCs w:val="28"/>
        </w:rPr>
        <w:t>случае</w:t>
      </w:r>
      <w:proofErr w:type="gramEnd"/>
      <w:r w:rsidRPr="004B3968">
        <w:rPr>
          <w:sz w:val="28"/>
          <w:szCs w:val="28"/>
        </w:rPr>
        <w:t xml:space="preserve"> принятия решения об отклонении предложения (заявки) участника отбора Департамент в течение 10 рабочих дней со дня истечения срока, указанного в абзаце первом настоящего пункта, направляет участнику отбора письменное уведомление об отклонении предложения (заявки) участника отбора с указанием причин </w:t>
      </w:r>
      <w:r w:rsidR="003F7611">
        <w:rPr>
          <w:sz w:val="28"/>
          <w:szCs w:val="28"/>
        </w:rPr>
        <w:t>отклонения</w:t>
      </w:r>
      <w:r w:rsidRPr="004B3968">
        <w:rPr>
          <w:sz w:val="28"/>
          <w:szCs w:val="28"/>
        </w:rPr>
        <w:t>.</w:t>
      </w:r>
    </w:p>
    <w:p w14:paraId="2E6D6EBF" w14:textId="55FBAC15" w:rsidR="003F7611" w:rsidRPr="00A837BD" w:rsidRDefault="003F7611" w:rsidP="003F7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проверки, указанной в пункте 2.8.2, </w:t>
      </w:r>
      <w:r w:rsidRPr="00A837B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направляет</w:t>
      </w:r>
      <w:r w:rsidRPr="00A837BD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 и приложенные к ней документы</w:t>
      </w:r>
      <w:r w:rsidRPr="00A837BD">
        <w:rPr>
          <w:sz w:val="28"/>
          <w:szCs w:val="28"/>
        </w:rPr>
        <w:t>:</w:t>
      </w:r>
    </w:p>
    <w:p w14:paraId="373E6E7A" w14:textId="05DD79D2" w:rsidR="003F7611" w:rsidRPr="003C43A8" w:rsidRDefault="003F7611" w:rsidP="003F76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7BD">
        <w:rPr>
          <w:sz w:val="28"/>
          <w:szCs w:val="28"/>
        </w:rPr>
        <w:t>в Департамент строительства и архитектуры Ивановской области</w:t>
      </w:r>
      <w:r>
        <w:rPr>
          <w:sz w:val="28"/>
          <w:szCs w:val="28"/>
        </w:rPr>
        <w:t xml:space="preserve"> </w:t>
      </w:r>
      <w:r w:rsidRPr="00A837BD">
        <w:rPr>
          <w:sz w:val="28"/>
          <w:szCs w:val="28"/>
        </w:rPr>
        <w:t xml:space="preserve">для проведения проверки </w:t>
      </w:r>
      <w:r>
        <w:rPr>
          <w:sz w:val="28"/>
          <w:szCs w:val="28"/>
        </w:rPr>
        <w:t xml:space="preserve">документов, указанных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3, 4, пункта 2.2 настоящего Порядка</w:t>
      </w:r>
      <w:r w:rsidRPr="00A837BD">
        <w:rPr>
          <w:rFonts w:eastAsiaTheme="minorHAnsi"/>
          <w:sz w:val="28"/>
          <w:szCs w:val="28"/>
          <w:lang w:eastAsia="en-US"/>
        </w:rPr>
        <w:t>;</w:t>
      </w:r>
    </w:p>
    <w:p w14:paraId="71211708" w14:textId="1C972B8F" w:rsidR="003F7611" w:rsidRPr="00A837BD" w:rsidRDefault="003F7611" w:rsidP="003F7611">
      <w:pPr>
        <w:ind w:firstLine="709"/>
        <w:jc w:val="both"/>
        <w:rPr>
          <w:sz w:val="28"/>
          <w:szCs w:val="28"/>
        </w:rPr>
      </w:pPr>
      <w:r w:rsidRPr="00A837BD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энергетики и тарифов</w:t>
      </w:r>
      <w:r w:rsidRPr="00A837BD">
        <w:rPr>
          <w:sz w:val="28"/>
          <w:szCs w:val="28"/>
        </w:rPr>
        <w:t xml:space="preserve"> Ивановской области для проведения проверки </w:t>
      </w:r>
      <w:r>
        <w:rPr>
          <w:sz w:val="28"/>
          <w:szCs w:val="28"/>
        </w:rPr>
        <w:t xml:space="preserve">документов,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5 пункта 2.2 настоящего Порядка</w:t>
      </w:r>
      <w:r w:rsidRPr="00A837BD">
        <w:rPr>
          <w:sz w:val="28"/>
          <w:szCs w:val="28"/>
        </w:rPr>
        <w:t>;</w:t>
      </w:r>
    </w:p>
    <w:p w14:paraId="79F10583" w14:textId="769D2691" w:rsidR="003F7611" w:rsidRPr="004B3968" w:rsidRDefault="003F7611" w:rsidP="003F7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2.8.4</w:t>
      </w:r>
      <w:r w:rsidRPr="00A837BD">
        <w:rPr>
          <w:rFonts w:eastAsiaTheme="minorHAnsi"/>
          <w:sz w:val="28"/>
          <w:szCs w:val="28"/>
          <w:lang w:eastAsia="en-US"/>
        </w:rPr>
        <w:t>. Исполнительные органы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r w:rsidRPr="00F033DC">
        <w:rPr>
          <w:rFonts w:eastAsiaTheme="minorHAnsi"/>
          <w:sz w:val="28"/>
          <w:szCs w:val="28"/>
          <w:lang w:eastAsia="en-US"/>
        </w:rPr>
        <w:t>пункте 2</w:t>
      </w:r>
      <w:r>
        <w:rPr>
          <w:rFonts w:eastAsiaTheme="minorHAnsi"/>
          <w:sz w:val="28"/>
          <w:szCs w:val="28"/>
          <w:lang w:eastAsia="en-US"/>
        </w:rPr>
        <w:t xml:space="preserve">.8.3 </w:t>
      </w:r>
      <w:r w:rsidRPr="00F033DC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>,</w:t>
      </w:r>
      <w:r w:rsidRPr="00A837BD">
        <w:rPr>
          <w:rFonts w:eastAsiaTheme="minorHAnsi"/>
          <w:sz w:val="28"/>
          <w:szCs w:val="28"/>
          <w:lang w:eastAsia="en-US"/>
        </w:rPr>
        <w:t xml:space="preserve"> рассматривают заяв</w:t>
      </w:r>
      <w:r>
        <w:rPr>
          <w:rFonts w:eastAsiaTheme="minorHAnsi"/>
          <w:sz w:val="28"/>
          <w:szCs w:val="28"/>
          <w:lang w:eastAsia="en-US"/>
        </w:rPr>
        <w:t>ку с приложенными документами</w:t>
      </w:r>
      <w:r w:rsidRPr="00A837BD">
        <w:rPr>
          <w:rFonts w:eastAsiaTheme="minorHAnsi"/>
          <w:sz w:val="28"/>
          <w:szCs w:val="28"/>
          <w:lang w:eastAsia="en-US"/>
        </w:rPr>
        <w:t xml:space="preserve"> и в течение 5 рабочих дней </w:t>
      </w:r>
      <w:proofErr w:type="gramStart"/>
      <w:r w:rsidRPr="00A837BD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A837BD">
        <w:rPr>
          <w:rFonts w:eastAsiaTheme="minorHAnsi"/>
          <w:sz w:val="28"/>
          <w:szCs w:val="28"/>
          <w:lang w:eastAsia="en-US"/>
        </w:rPr>
        <w:t xml:space="preserve"> заяв</w:t>
      </w:r>
      <w:r>
        <w:rPr>
          <w:rFonts w:eastAsiaTheme="minorHAnsi"/>
          <w:sz w:val="28"/>
          <w:szCs w:val="28"/>
          <w:lang w:eastAsia="en-US"/>
        </w:rPr>
        <w:t>ки</w:t>
      </w:r>
      <w:r w:rsidRPr="00A837BD">
        <w:rPr>
          <w:rFonts w:eastAsiaTheme="minorHAnsi"/>
          <w:sz w:val="28"/>
          <w:szCs w:val="28"/>
          <w:lang w:eastAsia="en-US"/>
        </w:rPr>
        <w:t xml:space="preserve"> направляют в адрес Департамента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7BD">
        <w:rPr>
          <w:rFonts w:eastAsiaTheme="minorHAnsi"/>
          <w:sz w:val="28"/>
          <w:szCs w:val="28"/>
          <w:lang w:eastAsia="en-US"/>
        </w:rPr>
        <w:t>заключения</w:t>
      </w:r>
      <w:r>
        <w:rPr>
          <w:rFonts w:eastAsiaTheme="minorHAnsi"/>
          <w:sz w:val="28"/>
          <w:szCs w:val="28"/>
          <w:lang w:eastAsia="en-US"/>
        </w:rPr>
        <w:t xml:space="preserve"> по результатам проведенной проверки о соответствии представленных документов целям предоставления субсидии.</w:t>
      </w:r>
    </w:p>
    <w:p w14:paraId="3F4E66A9" w14:textId="3B3920C2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9"/>
      <w:bookmarkEnd w:id="9"/>
      <w:r w:rsidRPr="004B3968">
        <w:rPr>
          <w:sz w:val="28"/>
          <w:szCs w:val="28"/>
        </w:rPr>
        <w:t>2.</w:t>
      </w:r>
      <w:r w:rsidR="003F7611">
        <w:rPr>
          <w:sz w:val="28"/>
          <w:szCs w:val="28"/>
        </w:rPr>
        <w:t>9.</w:t>
      </w:r>
      <w:r w:rsidRPr="004B3968">
        <w:rPr>
          <w:sz w:val="28"/>
          <w:szCs w:val="28"/>
        </w:rPr>
        <w:t xml:space="preserve"> В срок, не превышающий 1</w:t>
      </w:r>
      <w:r w:rsidR="003F7611">
        <w:rPr>
          <w:sz w:val="28"/>
          <w:szCs w:val="28"/>
        </w:rPr>
        <w:t>0</w:t>
      </w:r>
      <w:r w:rsidRPr="004B3968">
        <w:rPr>
          <w:sz w:val="28"/>
          <w:szCs w:val="28"/>
        </w:rPr>
        <w:t xml:space="preserve"> рабочих дней со дня, следующего за днем окончания срока подачи предложений (заявок), указанного в объявлении о проведении отбора, Департамент по итогам рассмотрения представленных участниками отбора документов принимает одно из следующих решений:</w:t>
      </w:r>
    </w:p>
    <w:p w14:paraId="3DC5340A" w14:textId="2E587676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>о предоставлении субсидии единовременно участникам отбора, включает участников отбора в реестр получателей субсидии и заключает с ними соглашени</w:t>
      </w:r>
      <w:r w:rsidR="00B1219F">
        <w:rPr>
          <w:sz w:val="28"/>
          <w:szCs w:val="28"/>
        </w:rPr>
        <w:t>е</w:t>
      </w:r>
      <w:r w:rsidRPr="004B3968">
        <w:rPr>
          <w:sz w:val="28"/>
          <w:szCs w:val="28"/>
        </w:rPr>
        <w:t xml:space="preserve"> о предоставлении субсидий в порядке, установленном пунктом 2.1</w:t>
      </w:r>
      <w:r w:rsidR="00B1219F">
        <w:rPr>
          <w:sz w:val="28"/>
          <w:szCs w:val="28"/>
        </w:rPr>
        <w:t>3</w:t>
      </w:r>
      <w:r w:rsidRPr="004B3968">
        <w:rPr>
          <w:sz w:val="28"/>
          <w:szCs w:val="28"/>
        </w:rPr>
        <w:t xml:space="preserve"> настоящего Порядка;</w:t>
      </w:r>
      <w:proofErr w:type="gramEnd"/>
    </w:p>
    <w:p w14:paraId="516A4AE2" w14:textId="2C5D87BD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об отказе в предоставлении субсидии по основаниям, указанным в пункте 2.1</w:t>
      </w:r>
      <w:r w:rsidR="00B1219F">
        <w:rPr>
          <w:sz w:val="28"/>
          <w:szCs w:val="28"/>
        </w:rPr>
        <w:t>1</w:t>
      </w:r>
      <w:r w:rsidRPr="004B3968">
        <w:rPr>
          <w:sz w:val="28"/>
          <w:szCs w:val="28"/>
        </w:rPr>
        <w:t xml:space="preserve"> настоящего Порядка, о чем направляет участнику отбора соответствующее уведомление в письменном виде.</w:t>
      </w:r>
    </w:p>
    <w:p w14:paraId="75C7A57A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Отклонение предложения (заявки) не является препятствием для повторного направления участником отбора предложения (заявки) в </w:t>
      </w:r>
      <w:proofErr w:type="gramStart"/>
      <w:r w:rsidRPr="004B3968">
        <w:rPr>
          <w:sz w:val="28"/>
          <w:szCs w:val="28"/>
        </w:rPr>
        <w:t>случае</w:t>
      </w:r>
      <w:proofErr w:type="gramEnd"/>
      <w:r w:rsidRPr="004B3968">
        <w:rPr>
          <w:sz w:val="28"/>
          <w:szCs w:val="28"/>
        </w:rPr>
        <w:t xml:space="preserve"> устранения причин, послуживших основанием для отказа предложения (заявки) участника отбора.</w:t>
      </w:r>
    </w:p>
    <w:p w14:paraId="0724304F" w14:textId="4DC7423F" w:rsidR="006B4DBE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Повторное направление предложения (заявки) после устранения причин, послуживших основанием для отклонения предложения (заявки), и </w:t>
      </w:r>
      <w:r w:rsidRPr="004B3968">
        <w:rPr>
          <w:sz w:val="28"/>
          <w:szCs w:val="28"/>
        </w:rPr>
        <w:lastRenderedPageBreak/>
        <w:t xml:space="preserve">последующее рассмотрение предложения (заявки) осуществляются в </w:t>
      </w:r>
      <w:proofErr w:type="gramStart"/>
      <w:r w:rsidRPr="004B3968">
        <w:rPr>
          <w:sz w:val="28"/>
          <w:szCs w:val="28"/>
        </w:rPr>
        <w:t>порядке</w:t>
      </w:r>
      <w:proofErr w:type="gramEnd"/>
      <w:r w:rsidRPr="004B3968">
        <w:rPr>
          <w:sz w:val="28"/>
          <w:szCs w:val="28"/>
        </w:rPr>
        <w:t>, установленном пунктом 2.2 настоящего Порядка.</w:t>
      </w:r>
    </w:p>
    <w:p w14:paraId="70454805" w14:textId="2C9B052A" w:rsidR="003F7611" w:rsidRPr="004B3968" w:rsidRDefault="003F7611" w:rsidP="003F7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5E0B43" w14:textId="29858B06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0</w:t>
      </w:r>
      <w:r w:rsidRPr="004B3968">
        <w:rPr>
          <w:sz w:val="28"/>
          <w:szCs w:val="28"/>
        </w:rPr>
        <w:t>. Информация о результатах рассмотрения предложений (заявок) участников отбора размещается на едином портале, а также на официальном сайте Департамента в информационно-телекоммуникационной сети Интернет (</w:t>
      </w:r>
      <w:r w:rsidRPr="004B3968">
        <w:rPr>
          <w:sz w:val="28"/>
          <w:szCs w:val="28"/>
          <w:lang w:val="en-US"/>
        </w:rPr>
        <w:t>https</w:t>
      </w:r>
      <w:r w:rsidRPr="004B3968">
        <w:rPr>
          <w:sz w:val="28"/>
          <w:szCs w:val="28"/>
        </w:rPr>
        <w:t>://</w:t>
      </w:r>
      <w:proofErr w:type="spellStart"/>
      <w:r w:rsidRPr="004B3968">
        <w:rPr>
          <w:sz w:val="28"/>
          <w:szCs w:val="28"/>
          <w:lang w:val="en-US"/>
        </w:rPr>
        <w:t>derit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ivanovoobl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ru</w:t>
      </w:r>
      <w:proofErr w:type="spellEnd"/>
      <w:r w:rsidRPr="004B3968">
        <w:rPr>
          <w:sz w:val="28"/>
          <w:szCs w:val="28"/>
        </w:rPr>
        <w:t>/) в срок, не превышающий 10 рабочих дней со дня включения участника отбора в реестр получателей субсидии.</w:t>
      </w:r>
    </w:p>
    <w:p w14:paraId="3CE2C489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Информация о результатах рассмотрения предложений (заявок), размещаемая на едином портале, а также на официальном сайте Департамента в информационно-телекоммуникационной сети Интернет (</w:t>
      </w:r>
      <w:r w:rsidRPr="004B3968">
        <w:rPr>
          <w:sz w:val="28"/>
          <w:szCs w:val="28"/>
          <w:lang w:val="en-US"/>
        </w:rPr>
        <w:t>https</w:t>
      </w:r>
      <w:r w:rsidRPr="004B3968">
        <w:rPr>
          <w:sz w:val="28"/>
          <w:szCs w:val="28"/>
        </w:rPr>
        <w:t>://</w:t>
      </w:r>
      <w:proofErr w:type="spellStart"/>
      <w:r w:rsidRPr="004B3968">
        <w:rPr>
          <w:sz w:val="28"/>
          <w:szCs w:val="28"/>
          <w:lang w:val="en-US"/>
        </w:rPr>
        <w:t>derit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ivanovoobl</w:t>
      </w:r>
      <w:proofErr w:type="spellEnd"/>
      <w:r w:rsidRPr="004B3968">
        <w:rPr>
          <w:sz w:val="28"/>
          <w:szCs w:val="28"/>
        </w:rPr>
        <w:t>.</w:t>
      </w:r>
      <w:proofErr w:type="spellStart"/>
      <w:r w:rsidRPr="004B3968">
        <w:rPr>
          <w:sz w:val="28"/>
          <w:szCs w:val="28"/>
          <w:lang w:val="en-US"/>
        </w:rPr>
        <w:t>ru</w:t>
      </w:r>
      <w:proofErr w:type="spellEnd"/>
      <w:r w:rsidRPr="004B3968">
        <w:rPr>
          <w:sz w:val="28"/>
          <w:szCs w:val="28"/>
        </w:rPr>
        <w:t>/), включает следующие сведения:</w:t>
      </w:r>
    </w:p>
    <w:p w14:paraId="629A8246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дату, время и место проведения рассмотрения предложений (заявок);</w:t>
      </w:r>
    </w:p>
    <w:p w14:paraId="5C84B4B5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информацию об участниках отбора, предложения (заявки) которых были рассмотрены;</w:t>
      </w:r>
    </w:p>
    <w:p w14:paraId="6A157891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4BF3355" w14:textId="77777777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62129DB" w14:textId="5AE0EFB8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0" w:name="sub_1014"/>
      <w:bookmarkEnd w:id="7"/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1</w:t>
      </w:r>
      <w:r w:rsidRPr="004B3968">
        <w:rPr>
          <w:sz w:val="28"/>
          <w:szCs w:val="28"/>
        </w:rPr>
        <w:t xml:space="preserve">. Основаниями для отказа в </w:t>
      </w:r>
      <w:proofErr w:type="gramStart"/>
      <w:r w:rsidRPr="004B3968">
        <w:rPr>
          <w:sz w:val="28"/>
          <w:szCs w:val="28"/>
        </w:rPr>
        <w:t>предоставлении</w:t>
      </w:r>
      <w:proofErr w:type="gramEnd"/>
      <w:r w:rsidRPr="004B3968">
        <w:rPr>
          <w:sz w:val="28"/>
          <w:szCs w:val="28"/>
        </w:rPr>
        <w:t xml:space="preserve"> субсидии являются:</w:t>
      </w:r>
    </w:p>
    <w:p w14:paraId="014F989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1" w:name="sub_10141"/>
      <w:bookmarkEnd w:id="10"/>
      <w:r w:rsidRPr="004B3968">
        <w:rPr>
          <w:sz w:val="28"/>
          <w:szCs w:val="28"/>
        </w:rPr>
        <w:t xml:space="preserve">1) несоответствие участника отбора требованиям, установленным в </w:t>
      </w:r>
      <w:proofErr w:type="gramStart"/>
      <w:r w:rsidRPr="004B3968">
        <w:rPr>
          <w:rStyle w:val="a7"/>
          <w:color w:val="auto"/>
          <w:sz w:val="28"/>
          <w:szCs w:val="28"/>
        </w:rPr>
        <w:t>пункте</w:t>
      </w:r>
      <w:proofErr w:type="gramEnd"/>
      <w:r w:rsidRPr="004B3968">
        <w:rPr>
          <w:rStyle w:val="a7"/>
          <w:color w:val="auto"/>
          <w:sz w:val="28"/>
          <w:szCs w:val="28"/>
        </w:rPr>
        <w:t xml:space="preserve"> </w:t>
      </w:r>
      <w:r w:rsidRPr="004B3968">
        <w:rPr>
          <w:sz w:val="28"/>
          <w:szCs w:val="28"/>
        </w:rPr>
        <w:t>2.3 настоящего Порядка;</w:t>
      </w:r>
    </w:p>
    <w:p w14:paraId="659CBCA1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2" w:name="sub_10142"/>
      <w:bookmarkEnd w:id="11"/>
      <w:r w:rsidRPr="004B3968">
        <w:rPr>
          <w:sz w:val="28"/>
          <w:szCs w:val="28"/>
        </w:rPr>
        <w:t>2) недостоверность представленной участником отбора информации;</w:t>
      </w:r>
    </w:p>
    <w:p w14:paraId="48FD510B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3" w:name="sub_10143"/>
      <w:bookmarkEnd w:id="12"/>
      <w:r w:rsidRPr="004B3968">
        <w:rPr>
          <w:sz w:val="28"/>
          <w:szCs w:val="28"/>
        </w:rPr>
        <w:t>3) несоответствие представленных участником отбора предложения (заявки) и приложенных к нему (ней) документов требованиям, установленным настоящим Порядком.</w:t>
      </w:r>
    </w:p>
    <w:bookmarkEnd w:id="13"/>
    <w:p w14:paraId="391AEF29" w14:textId="47F858EC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2</w:t>
      </w:r>
      <w:r w:rsidRPr="004B3968">
        <w:rPr>
          <w:sz w:val="28"/>
          <w:szCs w:val="28"/>
        </w:rPr>
        <w:t>. В течение 7 рабочих дней со дня принятия решения о предоставлении субсидии Департамент заключает с участником отбора соглашение по типовой форме, утвержденной Департаментом финансов Ивановской области, при этом соглашение должно предусматривать:</w:t>
      </w:r>
    </w:p>
    <w:p w14:paraId="5955BB67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размер субсидии, условия, срок и ожидаемые результаты ее предоставления;</w:t>
      </w:r>
    </w:p>
    <w:p w14:paraId="4903518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права и обязательства сторон, включая обязательство участника отбора представлять в Департамент отчетность по формам, определенным типовой формой соглашения, установленной Департаментом финансов Ивановской области;</w:t>
      </w:r>
    </w:p>
    <w:p w14:paraId="1F5AC211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порядок перечисления субсидии;</w:t>
      </w:r>
    </w:p>
    <w:p w14:paraId="77D3D7D8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перечень затрат, на возмещение которых предоставляется субсидия;</w:t>
      </w:r>
    </w:p>
    <w:p w14:paraId="150C7939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плановые значения результатов предоставления субсидии, а также меры, применяемые в случае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этих значений;</w:t>
      </w:r>
    </w:p>
    <w:p w14:paraId="1A934E02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порядок, сроки и формы представления отчетности о достижении плановых значений результатов предоставления субсидии;</w:t>
      </w:r>
    </w:p>
    <w:p w14:paraId="20247573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lastRenderedPageBreak/>
        <w:t>ответственность сторон за нарушение условий соглашения и настоящего Порядка согласно законодательству Российской Федерации;</w:t>
      </w:r>
    </w:p>
    <w:p w14:paraId="31BA84A3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срок действия соглашения;</w:t>
      </w:r>
    </w:p>
    <w:p w14:paraId="5B7F1C1B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согласие участника отбора на осуществление Департаментом и органом государственного финансового контроля проверок соблюдения порядка и условий предоставления субсидии;</w:t>
      </w:r>
    </w:p>
    <w:p w14:paraId="36662F2C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пункте 1.4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его расторжении при </w:t>
      </w:r>
      <w:proofErr w:type="spellStart"/>
      <w:r w:rsidRPr="004B3968">
        <w:rPr>
          <w:sz w:val="28"/>
          <w:szCs w:val="28"/>
        </w:rPr>
        <w:t>недостижении</w:t>
      </w:r>
      <w:proofErr w:type="spellEnd"/>
      <w:r w:rsidRPr="004B3968">
        <w:rPr>
          <w:sz w:val="28"/>
          <w:szCs w:val="28"/>
        </w:rPr>
        <w:t xml:space="preserve"> согласия по новым условиям;</w:t>
      </w:r>
      <w:proofErr w:type="gramEnd"/>
    </w:p>
    <w:p w14:paraId="092C6C07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порядок возврата субсидии в случае установления по итогам проверок, проведенных Департаментом и органом государственного финансового контроля, факта нарушения порядка и условий предоставления субсидии, определенных настоящим Порядком и соглашением;</w:t>
      </w:r>
    </w:p>
    <w:p w14:paraId="0838EF23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сроки и формы представления участника отбора дополнительной отчетности (при необходимости);</w:t>
      </w:r>
    </w:p>
    <w:p w14:paraId="0B3AB3BC" w14:textId="163E1828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представление </w:t>
      </w:r>
      <w:r w:rsidR="00E32881" w:rsidRPr="004B3968">
        <w:rPr>
          <w:sz w:val="28"/>
          <w:szCs w:val="28"/>
        </w:rPr>
        <w:t>участником отбора</w:t>
      </w:r>
      <w:r w:rsidRPr="004B3968">
        <w:rPr>
          <w:sz w:val="28"/>
          <w:szCs w:val="28"/>
        </w:rPr>
        <w:t xml:space="preserve"> документов и сведений, необходимых для проведения Федеральным казначейством проверочных мероприятий осуществления финансово-хозяйственной деятельности такого юридического лица в целях подтверждения достоверности суммы доходов от реализации инвестиционного проекта, используемых для расчета поступления налоговых доходов от реализации инвестиционных проектов.</w:t>
      </w:r>
    </w:p>
    <w:p w14:paraId="660DF89B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Внесение изменений в соглашение возможно путем заключения дополнительного соглашения к соглашению, в том числе о расторжении соглашения (при необходимости), в соответствии с типовой формой, утвержденной Департаментом финансов Ивановской области.</w:t>
      </w:r>
    </w:p>
    <w:p w14:paraId="41072CD2" w14:textId="245EC7C0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3</w:t>
      </w:r>
      <w:r w:rsidRPr="004B3968">
        <w:rPr>
          <w:sz w:val="28"/>
          <w:szCs w:val="28"/>
        </w:rPr>
        <w:t>. Порядок заключения соглашения:</w:t>
      </w:r>
    </w:p>
    <w:p w14:paraId="4B4F5E50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1) Департамент направляет участнику отбора соглашение в письменной форме, либо в форме электронного документа по адресу электронной почты, либо по почтовому адресу, указанному в предложении (заявке);</w:t>
      </w:r>
    </w:p>
    <w:p w14:paraId="3EE1FDBA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2) в течение 3 рабочих дней со дня направления Департаментом соглашения участник отбора подписывает и обеспечивает представление его в 2 экземплярах в Департамент. В </w:t>
      </w:r>
      <w:proofErr w:type="gramStart"/>
      <w:r w:rsidRPr="004B3968">
        <w:rPr>
          <w:sz w:val="28"/>
          <w:szCs w:val="28"/>
        </w:rPr>
        <w:t>случае</w:t>
      </w:r>
      <w:proofErr w:type="gramEnd"/>
      <w:r w:rsidRPr="004B3968">
        <w:rPr>
          <w:sz w:val="28"/>
          <w:szCs w:val="28"/>
        </w:rPr>
        <w:t xml:space="preserve"> подписания соглашения уполномоченным лицом к документам прилагается копия доверенности на совершение указанных действий, заверенная (удостоверенная) в установленном порядке;</w:t>
      </w:r>
    </w:p>
    <w:p w14:paraId="7ECF9A2A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3) Департамент регистрирует соглашение и направляет его второй экземпляр участнику отбора.</w:t>
      </w:r>
    </w:p>
    <w:p w14:paraId="7D5A360A" w14:textId="68E0E9CA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 xml:space="preserve">Получатель субсидии, не представивший в Департамент подписанный со своей стороны проект соглашения в срок, предусмотренный подпунктом 2 настоящего пункта, либо представивший подписанное соглашение с нарушением установленного срока, признается уклонившимся от заключения соглашения, о чем ему в течение 2 рабочих дней по истечении срока, </w:t>
      </w:r>
      <w:r w:rsidRPr="004B3968">
        <w:rPr>
          <w:sz w:val="28"/>
          <w:szCs w:val="28"/>
        </w:rPr>
        <w:lastRenderedPageBreak/>
        <w:t>указанного в подпункте 2 пункта 2.1</w:t>
      </w:r>
      <w:r w:rsidR="00B1219F">
        <w:rPr>
          <w:sz w:val="28"/>
          <w:szCs w:val="28"/>
        </w:rPr>
        <w:t>2</w:t>
      </w:r>
      <w:r w:rsidRPr="004B3968">
        <w:rPr>
          <w:sz w:val="28"/>
          <w:szCs w:val="28"/>
        </w:rPr>
        <w:t xml:space="preserve"> настоящего Порядка, направляется уведомление об аннулировании предложения (заявки) по причине </w:t>
      </w:r>
      <w:proofErr w:type="spellStart"/>
      <w:r w:rsidRPr="004B3968">
        <w:rPr>
          <w:sz w:val="28"/>
          <w:szCs w:val="28"/>
        </w:rPr>
        <w:t>незаключения</w:t>
      </w:r>
      <w:proofErr w:type="spellEnd"/>
      <w:proofErr w:type="gramEnd"/>
      <w:r w:rsidRPr="004B3968">
        <w:rPr>
          <w:sz w:val="28"/>
          <w:szCs w:val="28"/>
        </w:rPr>
        <w:t xml:space="preserve"> соглашения на адрес электронной почты, либо по почтовому адресу, указанному в </w:t>
      </w:r>
      <w:proofErr w:type="gramStart"/>
      <w:r w:rsidRPr="004B3968">
        <w:rPr>
          <w:sz w:val="28"/>
          <w:szCs w:val="28"/>
        </w:rPr>
        <w:t>предложении</w:t>
      </w:r>
      <w:proofErr w:type="gramEnd"/>
      <w:r w:rsidRPr="004B3968">
        <w:rPr>
          <w:sz w:val="28"/>
          <w:szCs w:val="28"/>
        </w:rPr>
        <w:t xml:space="preserve"> (заявке).</w:t>
      </w:r>
    </w:p>
    <w:p w14:paraId="08D81659" w14:textId="270EF615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4</w:t>
      </w:r>
      <w:r w:rsidRPr="004B3968">
        <w:rPr>
          <w:sz w:val="28"/>
          <w:szCs w:val="28"/>
        </w:rPr>
        <w:t>. Условиями предоставления субсидий являются:</w:t>
      </w:r>
    </w:p>
    <w:p w14:paraId="64DDF96B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1) соответствие получателя субсидии на 1 число месяца подачи заявления требованиям, установленным в пункте 2.3 настоящего Порядка;</w:t>
      </w:r>
    </w:p>
    <w:p w14:paraId="32B67AB4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2) достоверность представленных получателем субсидии сведений;</w:t>
      </w:r>
    </w:p>
    <w:p w14:paraId="1D8E1665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3) наличие заключенного между Департаментом и получателем субсидии соглашения.</w:t>
      </w:r>
    </w:p>
    <w:p w14:paraId="6EFDF3B6" w14:textId="0BFE061F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4" w:name="sub_1022"/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5</w:t>
      </w:r>
      <w:r w:rsidRPr="004B3968">
        <w:rPr>
          <w:sz w:val="28"/>
          <w:szCs w:val="28"/>
        </w:rPr>
        <w:t>. Перечисление субсидий осуществляется не позднее 10 рабочих дней со дня подписания соглашения на расчетный или корреспондентский счет, открытый участником отбора в учреждениях Центрального банка Российской Федерации или кредитных организациях.</w:t>
      </w:r>
    </w:p>
    <w:p w14:paraId="1F7B70D9" w14:textId="70DFE3EB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bookmarkStart w:id="15" w:name="sub_1023"/>
      <w:bookmarkEnd w:id="14"/>
      <w:r w:rsidRPr="004B3968">
        <w:rPr>
          <w:sz w:val="28"/>
          <w:szCs w:val="28"/>
        </w:rPr>
        <w:t>2.1</w:t>
      </w:r>
      <w:r w:rsidR="00B1219F">
        <w:rPr>
          <w:sz w:val="28"/>
          <w:szCs w:val="28"/>
        </w:rPr>
        <w:t>6</w:t>
      </w:r>
      <w:r w:rsidRPr="004B3968">
        <w:rPr>
          <w:sz w:val="28"/>
          <w:szCs w:val="28"/>
        </w:rPr>
        <w:t xml:space="preserve">. </w:t>
      </w:r>
      <w:bookmarkEnd w:id="15"/>
      <w:r w:rsidRPr="004B3968">
        <w:rPr>
          <w:sz w:val="28"/>
          <w:szCs w:val="28"/>
        </w:rPr>
        <w:t xml:space="preserve">Результатом предоставления субсидии является повышение инвестиционной привлекательности, создание условий для развития промышленного потенциала и повышения конкурентоспособности выпускаемой продукции путем ввода в эксплуатацию объектов, создаваемых в </w:t>
      </w:r>
      <w:r w:rsidR="00727109" w:rsidRPr="004B3968">
        <w:rPr>
          <w:sz w:val="28"/>
          <w:szCs w:val="28"/>
        </w:rPr>
        <w:t>ОЭЗ ППТ «Иваново»</w:t>
      </w:r>
      <w:r w:rsidRPr="004B3968">
        <w:rPr>
          <w:sz w:val="28"/>
          <w:szCs w:val="28"/>
        </w:rPr>
        <w:t>, в отношении которых предоставлена субсидия, а также запуск производства товаров, работ, оказания услуг.</w:t>
      </w:r>
    </w:p>
    <w:p w14:paraId="5DA505AE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14:paraId="1ED7BDAD" w14:textId="64DFFA0D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а) накопленный объем инвестиций в размере не менее</w:t>
      </w:r>
      <w:proofErr w:type="gramStart"/>
      <w:r w:rsidRPr="004B3968">
        <w:rPr>
          <w:sz w:val="28"/>
          <w:szCs w:val="28"/>
        </w:rPr>
        <w:t>,</w:t>
      </w:r>
      <w:proofErr w:type="gramEnd"/>
      <w:r w:rsidRPr="004B3968">
        <w:rPr>
          <w:sz w:val="28"/>
          <w:szCs w:val="28"/>
        </w:rPr>
        <w:t xml:space="preserve"> чем заявлено в бизнес-плане или технико-экономическом обосновании (млн. рублей);</w:t>
      </w:r>
    </w:p>
    <w:p w14:paraId="55946B0A" w14:textId="7F88AE25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proofErr w:type="gramStart"/>
      <w:r w:rsidRPr="004B3968">
        <w:rPr>
          <w:sz w:val="28"/>
          <w:szCs w:val="28"/>
        </w:rPr>
        <w:t>б) сумма уплаченных налогов в федеральный и областной бюджеты за счет реализации инвестиционного проекта (млн. рублей);</w:t>
      </w:r>
      <w:proofErr w:type="gramEnd"/>
    </w:p>
    <w:p w14:paraId="39DB4CA1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в) количество созданных рабочих мест нарастающим итогом (ед.).</w:t>
      </w:r>
    </w:p>
    <w:p w14:paraId="2D1788D7" w14:textId="77777777" w:rsidR="006B4DBE" w:rsidRPr="004B3968" w:rsidRDefault="006B4DBE" w:rsidP="006B4DBE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Конкретные значения показателей устанавливаются Департаментом в </w:t>
      </w:r>
      <w:proofErr w:type="gramStart"/>
      <w:r w:rsidRPr="004B3968">
        <w:rPr>
          <w:sz w:val="28"/>
          <w:szCs w:val="28"/>
        </w:rPr>
        <w:t>Соглашении</w:t>
      </w:r>
      <w:proofErr w:type="gramEnd"/>
      <w:r w:rsidRPr="004B3968">
        <w:rPr>
          <w:sz w:val="28"/>
          <w:szCs w:val="28"/>
        </w:rPr>
        <w:t>.</w:t>
      </w:r>
    </w:p>
    <w:p w14:paraId="2126CB19" w14:textId="7AE97D76" w:rsidR="006B4DBE" w:rsidRPr="004B3968" w:rsidRDefault="006B4DBE" w:rsidP="006B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sz w:val="28"/>
          <w:szCs w:val="28"/>
        </w:rPr>
        <w:t>Информация об уплате налогов представляется получателем субсидии в Департамент по форме согласно приложению № 3 к настоящему Порядку до 1 апреля года, следующего за отчетным годом.</w:t>
      </w:r>
    </w:p>
    <w:bookmarkEnd w:id="5"/>
    <w:p w14:paraId="668BDB3E" w14:textId="77777777" w:rsidR="00780330" w:rsidRPr="004B3968" w:rsidRDefault="00780330" w:rsidP="00683F14">
      <w:pPr>
        <w:jc w:val="center"/>
        <w:rPr>
          <w:sz w:val="28"/>
          <w:szCs w:val="28"/>
        </w:rPr>
      </w:pPr>
    </w:p>
    <w:p w14:paraId="15E7DF78" w14:textId="77777777" w:rsidR="00683F14" w:rsidRPr="004B3968" w:rsidRDefault="00683F14" w:rsidP="00683F1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sub_400"/>
      <w:r w:rsidRPr="004B3968">
        <w:rPr>
          <w:rFonts w:ascii="Times New Roman" w:hAnsi="Times New Roman" w:cs="Times New Roman"/>
          <w:color w:val="auto"/>
        </w:rPr>
        <w:t>3. Требования к отчетности</w:t>
      </w:r>
    </w:p>
    <w:bookmarkEnd w:id="16"/>
    <w:p w14:paraId="7B74BF1B" w14:textId="77777777" w:rsidR="00683F14" w:rsidRPr="004B3968" w:rsidRDefault="00683F14" w:rsidP="00683F14">
      <w:pPr>
        <w:jc w:val="center"/>
        <w:rPr>
          <w:sz w:val="28"/>
          <w:szCs w:val="28"/>
        </w:rPr>
      </w:pPr>
    </w:p>
    <w:p w14:paraId="48D457B5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bookmarkStart w:id="17" w:name="sub_1024"/>
      <w:r w:rsidRPr="004B3968">
        <w:rPr>
          <w:sz w:val="28"/>
          <w:szCs w:val="28"/>
        </w:rPr>
        <w:t xml:space="preserve">3.1. Получатель субсидии ежегодно до 20 января года, следующего </w:t>
      </w:r>
      <w:proofErr w:type="gramStart"/>
      <w:r w:rsidRPr="004B3968">
        <w:rPr>
          <w:sz w:val="28"/>
          <w:szCs w:val="28"/>
        </w:rPr>
        <w:t>за</w:t>
      </w:r>
      <w:proofErr w:type="gramEnd"/>
      <w:r w:rsidRPr="004B3968">
        <w:rPr>
          <w:sz w:val="28"/>
          <w:szCs w:val="28"/>
        </w:rPr>
        <w:t xml:space="preserve"> </w:t>
      </w:r>
      <w:proofErr w:type="gramStart"/>
      <w:r w:rsidRPr="004B3968">
        <w:rPr>
          <w:sz w:val="28"/>
          <w:szCs w:val="28"/>
        </w:rPr>
        <w:t>отчетным</w:t>
      </w:r>
      <w:proofErr w:type="gramEnd"/>
      <w:r w:rsidRPr="004B3968">
        <w:rPr>
          <w:sz w:val="28"/>
          <w:szCs w:val="28"/>
        </w:rPr>
        <w:t>, представляют в Департамент отчет о достижении результатов предоставления субсидии (с приложением подтверждающих документов)</w:t>
      </w:r>
      <w:bookmarkEnd w:id="17"/>
      <w:r w:rsidRPr="004B3968">
        <w:rPr>
          <w:sz w:val="28"/>
          <w:szCs w:val="28"/>
        </w:rPr>
        <w:t>.</w:t>
      </w:r>
    </w:p>
    <w:p w14:paraId="15359FFC" w14:textId="67316FA0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3.2. Для целей настоящего порядка отчетным годом признается календарный год начала реализации инвестиционного проекта и каждый последующий год, но не позднее года, предшествующему последнему году погашения реструктурированной задолженности Ивановской области перед Российской Федерацией по бюджетным кредитам, указанной в постановлении № 1740.</w:t>
      </w:r>
    </w:p>
    <w:p w14:paraId="4547493C" w14:textId="75462AD6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lastRenderedPageBreak/>
        <w:t>Под календарным годом начала реализации инвестиционного проекта считается год ввода в эксплуатацию объекта инфраструктуры</w:t>
      </w:r>
      <w:r w:rsidR="007A0C68" w:rsidRPr="004B3968">
        <w:rPr>
          <w:sz w:val="28"/>
          <w:szCs w:val="28"/>
        </w:rPr>
        <w:t>.</w:t>
      </w:r>
    </w:p>
    <w:p w14:paraId="5AD14F99" w14:textId="77777777" w:rsidR="00683F14" w:rsidRPr="004B3968" w:rsidRDefault="00683F14" w:rsidP="00683F14">
      <w:pPr>
        <w:jc w:val="center"/>
        <w:rPr>
          <w:sz w:val="28"/>
          <w:szCs w:val="28"/>
        </w:rPr>
      </w:pPr>
      <w:bookmarkStart w:id="18" w:name="sub_500"/>
    </w:p>
    <w:p w14:paraId="2AE78164" w14:textId="77777777" w:rsidR="00683F14" w:rsidRPr="004B3968" w:rsidRDefault="00683F14" w:rsidP="00683F14">
      <w:pPr>
        <w:jc w:val="center"/>
        <w:rPr>
          <w:b/>
          <w:bCs/>
          <w:sz w:val="28"/>
          <w:szCs w:val="28"/>
        </w:rPr>
      </w:pPr>
      <w:r w:rsidRPr="004B3968">
        <w:rPr>
          <w:b/>
          <w:bCs/>
          <w:sz w:val="28"/>
          <w:szCs w:val="28"/>
        </w:rPr>
        <w:t>4.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bookmarkEnd w:id="18"/>
    <w:p w14:paraId="0E5BA6E2" w14:textId="77777777" w:rsidR="00683F14" w:rsidRPr="004B3968" w:rsidRDefault="00683F14" w:rsidP="00683F14">
      <w:pPr>
        <w:jc w:val="center"/>
        <w:rPr>
          <w:sz w:val="28"/>
          <w:szCs w:val="28"/>
        </w:rPr>
      </w:pPr>
    </w:p>
    <w:p w14:paraId="6D1DDF80" w14:textId="77777777" w:rsidR="00683F14" w:rsidRPr="004B3968" w:rsidRDefault="00683F14" w:rsidP="00683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25"/>
      <w:r w:rsidRPr="004B3968">
        <w:rPr>
          <w:sz w:val="28"/>
          <w:szCs w:val="28"/>
        </w:rPr>
        <w:t xml:space="preserve">4.1. </w:t>
      </w:r>
      <w:proofErr w:type="gramStart"/>
      <w:r w:rsidRPr="004B3968">
        <w:rPr>
          <w:sz w:val="28"/>
          <w:szCs w:val="28"/>
        </w:rPr>
        <w:t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</w:t>
      </w:r>
      <w:proofErr w:type="gramEnd"/>
      <w:r w:rsidRPr="004B3968">
        <w:rPr>
          <w:sz w:val="28"/>
          <w:szCs w:val="28"/>
        </w:rPr>
        <w:t xml:space="preserve"> Российской Федерации.</w:t>
      </w:r>
    </w:p>
    <w:p w14:paraId="2E142291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Органы государственного финансового контроля Ивановской области осуществляют проверку в </w:t>
      </w:r>
      <w:proofErr w:type="gramStart"/>
      <w:r w:rsidRPr="004B3968">
        <w:rPr>
          <w:sz w:val="28"/>
          <w:szCs w:val="28"/>
        </w:rPr>
        <w:t>соответствии</w:t>
      </w:r>
      <w:proofErr w:type="gramEnd"/>
      <w:r w:rsidRPr="004B3968">
        <w:rPr>
          <w:sz w:val="28"/>
          <w:szCs w:val="28"/>
        </w:rPr>
        <w:t xml:space="preserve"> со статьями 268.1 и 269.2 Бюджетного кодекса Российской Федерации.</w:t>
      </w:r>
    </w:p>
    <w:p w14:paraId="557EF243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Получатели субсидии несут ответственность за достоверность представленных документов (информации), соблюдения условий, целей и порядка представления субсидии.</w:t>
      </w:r>
    </w:p>
    <w:p w14:paraId="0220C92A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4.2. Средства субсидии подлежат возврату получателем субсидии в областной бюджет в случаях:</w:t>
      </w:r>
    </w:p>
    <w:p w14:paraId="3ED1F50C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1) </w:t>
      </w:r>
      <w:proofErr w:type="spellStart"/>
      <w:r w:rsidRPr="004B3968">
        <w:rPr>
          <w:sz w:val="28"/>
          <w:szCs w:val="28"/>
        </w:rPr>
        <w:t>недостижение</w:t>
      </w:r>
      <w:proofErr w:type="spellEnd"/>
      <w:r w:rsidRPr="004B3968">
        <w:rPr>
          <w:sz w:val="28"/>
          <w:szCs w:val="28"/>
        </w:rPr>
        <w:t xml:space="preserve"> получателем субсидии результата, предусмотренного пунктом 2.16 Порядка;</w:t>
      </w:r>
    </w:p>
    <w:p w14:paraId="17B2AE52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2) 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Департаментом и органом государственного финансового контроля Ивановской области;</w:t>
      </w:r>
    </w:p>
    <w:p w14:paraId="3CD64BEB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3) ликвидация, банкротство получателя субсидии до момента достижения результата предоставления субсидии;</w:t>
      </w:r>
    </w:p>
    <w:p w14:paraId="042B3ED5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4) отчуждение созданных объектов инфраструктуры, </w:t>
      </w:r>
      <w:bookmarkStart w:id="20" w:name="_Hlk118103116"/>
      <w:r w:rsidRPr="004B3968">
        <w:rPr>
          <w:sz w:val="28"/>
          <w:szCs w:val="28"/>
        </w:rPr>
        <w:t xml:space="preserve">затраты в </w:t>
      </w:r>
      <w:proofErr w:type="gramStart"/>
      <w:r w:rsidRPr="004B3968">
        <w:rPr>
          <w:sz w:val="28"/>
          <w:szCs w:val="28"/>
        </w:rPr>
        <w:t>отношении</w:t>
      </w:r>
      <w:proofErr w:type="gramEnd"/>
      <w:r w:rsidRPr="004B3968">
        <w:rPr>
          <w:sz w:val="28"/>
          <w:szCs w:val="28"/>
        </w:rPr>
        <w:t xml:space="preserve"> которых были возмещены</w:t>
      </w:r>
      <w:bookmarkEnd w:id="20"/>
      <w:r w:rsidRPr="004B3968">
        <w:rPr>
          <w:sz w:val="28"/>
          <w:szCs w:val="28"/>
        </w:rPr>
        <w:t>, по договорам купли-продажи, иным возмездным и безвозмездным сделкам до момента достижения результата предоставления субсидии.</w:t>
      </w:r>
    </w:p>
    <w:p w14:paraId="0A16174C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bookmarkStart w:id="21" w:name="sub_1026"/>
      <w:bookmarkEnd w:id="19"/>
      <w:r w:rsidRPr="004B3968">
        <w:rPr>
          <w:sz w:val="28"/>
          <w:szCs w:val="28"/>
        </w:rPr>
        <w:t xml:space="preserve">4.3. </w:t>
      </w:r>
      <w:proofErr w:type="gramStart"/>
      <w:r w:rsidRPr="004B3968">
        <w:rPr>
          <w:sz w:val="28"/>
          <w:szCs w:val="28"/>
        </w:rPr>
        <w:t>В случае нарушения условий, установленных при предоставлении субсидий, выявленных в том числе по фактам проверок, проведенных Департаментом и органом государственного финансового контроля, Департамент в течение 10 рабочих дней со дня обнаружения указанных обстоятельств (получения информации от органа государственного финансового контроля об обнаружении нарушения) направляет участнику отбора требование о возврате субсидии.</w:t>
      </w:r>
      <w:proofErr w:type="gramEnd"/>
    </w:p>
    <w:p w14:paraId="0C886EA4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bookmarkStart w:id="22" w:name="sub_1027"/>
      <w:bookmarkEnd w:id="21"/>
      <w:r w:rsidRPr="004B3968">
        <w:rPr>
          <w:sz w:val="28"/>
          <w:szCs w:val="28"/>
        </w:rPr>
        <w:lastRenderedPageBreak/>
        <w:t xml:space="preserve">4.4. В </w:t>
      </w:r>
      <w:proofErr w:type="gramStart"/>
      <w:r w:rsidRPr="004B3968">
        <w:rPr>
          <w:sz w:val="28"/>
          <w:szCs w:val="28"/>
        </w:rPr>
        <w:t>случае</w:t>
      </w:r>
      <w:proofErr w:type="gramEnd"/>
      <w:r w:rsidRPr="004B3968">
        <w:rPr>
          <w:sz w:val="28"/>
          <w:szCs w:val="28"/>
        </w:rPr>
        <w:t xml:space="preserve">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участником отбора результатов предоставления субсидии, установленных </w:t>
      </w:r>
      <w:r w:rsidRPr="004B3968">
        <w:rPr>
          <w:rStyle w:val="a7"/>
          <w:color w:val="auto"/>
          <w:sz w:val="28"/>
          <w:szCs w:val="28"/>
        </w:rPr>
        <w:t>пунктом 2.16</w:t>
      </w:r>
      <w:r w:rsidRPr="004B3968">
        <w:rPr>
          <w:sz w:val="28"/>
          <w:szCs w:val="28"/>
        </w:rPr>
        <w:t xml:space="preserve"> настоящего Порядка, Департамент в течение 10 рабочих дней со дня обнаружения указанных обстоятельств направляет участнику отбора требование о возврате части субсидии, размер которой рассчитывается по формуле:</w:t>
      </w:r>
    </w:p>
    <w:bookmarkEnd w:id="22"/>
    <w:p w14:paraId="69094D9C" w14:textId="4118F496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noProof/>
          <w:sz w:val="28"/>
          <w:szCs w:val="28"/>
        </w:rPr>
        <w:drawing>
          <wp:inline distT="0" distB="0" distL="0" distR="0" wp14:anchorId="07C1EC1F" wp14:editId="7E41E5C7">
            <wp:extent cx="2238375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68">
        <w:rPr>
          <w:sz w:val="28"/>
          <w:szCs w:val="28"/>
        </w:rPr>
        <w:t>, где:</w:t>
      </w:r>
    </w:p>
    <w:p w14:paraId="24F3572E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B3968">
        <w:rPr>
          <w:sz w:val="28"/>
          <w:szCs w:val="28"/>
        </w:rPr>
        <w:t>V</w:t>
      </w:r>
      <w:proofErr w:type="gramEnd"/>
      <w:r w:rsidRPr="004B3968">
        <w:rPr>
          <w:sz w:val="28"/>
          <w:szCs w:val="28"/>
        </w:rPr>
        <w:t>возврата</w:t>
      </w:r>
      <w:proofErr w:type="spellEnd"/>
      <w:r w:rsidRPr="004B3968">
        <w:rPr>
          <w:sz w:val="28"/>
          <w:szCs w:val="28"/>
        </w:rPr>
        <w:t xml:space="preserve"> - сумма субсидии, подлежащая возврату, рублей;</w:t>
      </w:r>
    </w:p>
    <w:p w14:paraId="26643CB4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B3968">
        <w:rPr>
          <w:sz w:val="28"/>
          <w:szCs w:val="28"/>
        </w:rPr>
        <w:t>V</w:t>
      </w:r>
      <w:proofErr w:type="gramEnd"/>
      <w:r w:rsidRPr="004B3968">
        <w:rPr>
          <w:sz w:val="28"/>
          <w:szCs w:val="28"/>
        </w:rPr>
        <w:t>субсидии</w:t>
      </w:r>
      <w:proofErr w:type="spellEnd"/>
      <w:r w:rsidRPr="004B3968">
        <w:rPr>
          <w:sz w:val="28"/>
          <w:szCs w:val="28"/>
        </w:rPr>
        <w:t xml:space="preserve"> - размер субсидии, предоставленной участнику отбора, рублей;</w:t>
      </w:r>
    </w:p>
    <w:p w14:paraId="6E7999AF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субсидии, имеет положительное значение;</w:t>
      </w:r>
    </w:p>
    <w:p w14:paraId="4A09B5AD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n - общее количество результатов предоставления субсидии;</w:t>
      </w:r>
    </w:p>
    <w:p w14:paraId="718B8549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>k - коэффициент возврата субсидии, рассчитываемый по формуле:</w:t>
      </w:r>
    </w:p>
    <w:p w14:paraId="108540C0" w14:textId="6F5587DD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noProof/>
          <w:sz w:val="28"/>
          <w:szCs w:val="28"/>
        </w:rPr>
        <w:drawing>
          <wp:inline distT="0" distB="0" distL="0" distR="0" wp14:anchorId="358C0A53" wp14:editId="76E94DAB">
            <wp:extent cx="9239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68">
        <w:rPr>
          <w:sz w:val="28"/>
          <w:szCs w:val="28"/>
        </w:rPr>
        <w:t>, где:</w:t>
      </w:r>
    </w:p>
    <w:p w14:paraId="6311C9B5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proofErr w:type="spellStart"/>
      <w:r w:rsidRPr="004B3968">
        <w:rPr>
          <w:sz w:val="28"/>
          <w:szCs w:val="28"/>
        </w:rPr>
        <w:t>Di</w:t>
      </w:r>
      <w:proofErr w:type="spellEnd"/>
      <w:r w:rsidRPr="004B3968">
        <w:rPr>
          <w:sz w:val="28"/>
          <w:szCs w:val="28"/>
        </w:rPr>
        <w:t xml:space="preserve"> - индекс, отражающий уровень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субсидии.</w:t>
      </w:r>
    </w:p>
    <w:p w14:paraId="3C741B4A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субсидии.</w:t>
      </w:r>
    </w:p>
    <w:p w14:paraId="4D47CD5C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sz w:val="28"/>
          <w:szCs w:val="28"/>
        </w:rPr>
        <w:t xml:space="preserve">Индекс, отражающий уровень </w:t>
      </w:r>
      <w:proofErr w:type="spellStart"/>
      <w:r w:rsidRPr="004B3968">
        <w:rPr>
          <w:sz w:val="28"/>
          <w:szCs w:val="28"/>
        </w:rPr>
        <w:t>недостижения</w:t>
      </w:r>
      <w:proofErr w:type="spellEnd"/>
      <w:r w:rsidRPr="004B3968">
        <w:rPr>
          <w:sz w:val="28"/>
          <w:szCs w:val="28"/>
        </w:rPr>
        <w:t xml:space="preserve">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субсидии, определяется для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14:paraId="569E1657" w14:textId="5504470C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r w:rsidRPr="004B3968">
        <w:rPr>
          <w:noProof/>
          <w:sz w:val="28"/>
          <w:szCs w:val="28"/>
        </w:rPr>
        <w:drawing>
          <wp:inline distT="0" distB="0" distL="0" distR="0" wp14:anchorId="5874DA4F" wp14:editId="4FBB06E4">
            <wp:extent cx="8096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68">
        <w:rPr>
          <w:sz w:val="28"/>
          <w:szCs w:val="28"/>
        </w:rPr>
        <w:t>, где:</w:t>
      </w:r>
    </w:p>
    <w:p w14:paraId="09CBF23B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proofErr w:type="spellStart"/>
      <w:r w:rsidRPr="004B3968">
        <w:rPr>
          <w:sz w:val="28"/>
          <w:szCs w:val="28"/>
        </w:rPr>
        <w:t>Ti</w:t>
      </w:r>
      <w:proofErr w:type="spellEnd"/>
      <w:r w:rsidRPr="004B3968">
        <w:rPr>
          <w:sz w:val="28"/>
          <w:szCs w:val="28"/>
        </w:rPr>
        <w:t xml:space="preserve"> - фактически достигнутое значение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 на отчетную дату;</w:t>
      </w:r>
    </w:p>
    <w:p w14:paraId="7018871D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proofErr w:type="spellStart"/>
      <w:r w:rsidRPr="004B3968">
        <w:rPr>
          <w:sz w:val="28"/>
          <w:szCs w:val="28"/>
        </w:rPr>
        <w:t>Si</w:t>
      </w:r>
      <w:proofErr w:type="spellEnd"/>
      <w:r w:rsidRPr="004B3968">
        <w:rPr>
          <w:sz w:val="28"/>
          <w:szCs w:val="28"/>
        </w:rPr>
        <w:t xml:space="preserve"> - плановое значение i-</w:t>
      </w:r>
      <w:proofErr w:type="spellStart"/>
      <w:r w:rsidRPr="004B3968">
        <w:rPr>
          <w:sz w:val="28"/>
          <w:szCs w:val="28"/>
        </w:rPr>
        <w:t>го</w:t>
      </w:r>
      <w:proofErr w:type="spellEnd"/>
      <w:r w:rsidRPr="004B3968">
        <w:rPr>
          <w:sz w:val="28"/>
          <w:szCs w:val="28"/>
        </w:rPr>
        <w:t xml:space="preserve"> результата предоставления субсидии, установленное соглашением.</w:t>
      </w:r>
    </w:p>
    <w:p w14:paraId="780460E3" w14:textId="77777777" w:rsidR="00683F14" w:rsidRPr="004B3968" w:rsidRDefault="00683F14" w:rsidP="00683F14">
      <w:pPr>
        <w:ind w:firstLine="709"/>
        <w:jc w:val="both"/>
        <w:rPr>
          <w:sz w:val="28"/>
          <w:szCs w:val="28"/>
        </w:rPr>
      </w:pPr>
      <w:bookmarkStart w:id="23" w:name="sub_1028"/>
      <w:r w:rsidRPr="004B3968">
        <w:rPr>
          <w:sz w:val="28"/>
          <w:szCs w:val="28"/>
        </w:rPr>
        <w:t>4.5. Возврат субсидии осуществляется получателем субсидии в течение 14 календарных дней со дня получения требований о возврате субсидии (части субсидии), предусмотренных пунктами 4.3 и 4.4 настоящего Порядка.</w:t>
      </w:r>
    </w:p>
    <w:bookmarkEnd w:id="23"/>
    <w:p w14:paraId="485AD012" w14:textId="5B05E052" w:rsidR="009D4203" w:rsidRPr="004B3968" w:rsidRDefault="00683F14" w:rsidP="00683F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968">
        <w:rPr>
          <w:sz w:val="28"/>
          <w:szCs w:val="28"/>
        </w:rPr>
        <w:t xml:space="preserve">4.6. </w:t>
      </w:r>
      <w:proofErr w:type="gramStart"/>
      <w:r w:rsidRPr="004B3968">
        <w:rPr>
          <w:sz w:val="28"/>
          <w:szCs w:val="28"/>
        </w:rPr>
        <w:t>В случае если субсидии не возвращены в областной бюджет в срок, установленный пунктом 4.5 настоящего Порядка, Департамент в течение срока исковой давности, установленного федеральным законодательством, обращается за взысканием соответствующих денежных средств в порядке, установленном федеральным законодательством.</w:t>
      </w:r>
      <w:proofErr w:type="gramEnd"/>
    </w:p>
    <w:p w14:paraId="452078F7" w14:textId="17C2E85D" w:rsidR="00A013F6" w:rsidRPr="004B3968" w:rsidRDefault="00A013F6">
      <w:pPr>
        <w:spacing w:after="160" w:line="259" w:lineRule="auto"/>
        <w:rPr>
          <w:sz w:val="28"/>
          <w:szCs w:val="28"/>
        </w:rPr>
      </w:pPr>
      <w:r w:rsidRPr="004B3968">
        <w:rPr>
          <w:sz w:val="28"/>
          <w:szCs w:val="28"/>
        </w:rPr>
        <w:br w:type="page"/>
      </w:r>
    </w:p>
    <w:p w14:paraId="622A0C67" w14:textId="7DF43EFB" w:rsidR="005B4EAB" w:rsidRPr="004B3968" w:rsidRDefault="005B4EAB" w:rsidP="005B4E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9A9E183" w14:textId="11BE9156" w:rsidR="000B21D2" w:rsidRDefault="005B4EAB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hAnsi="Times New Roman" w:cs="Times New Roman"/>
          <w:sz w:val="28"/>
          <w:szCs w:val="28"/>
        </w:rPr>
        <w:t xml:space="preserve">к </w:t>
      </w:r>
      <w:r w:rsidR="000B21D2" w:rsidRPr="000B2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0B21D2"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</w:p>
    <w:p w14:paraId="25F304EE" w14:textId="56DA4344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из областного бюджета</w:t>
      </w:r>
    </w:p>
    <w:p w14:paraId="60FB74AD" w14:textId="0E537C4B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в </w:t>
      </w:r>
      <w:proofErr w:type="gramStart"/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возмещения</w:t>
      </w:r>
    </w:p>
    <w:p w14:paraId="14987B3A" w14:textId="33D41500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 по созданию объектов</w:t>
      </w:r>
    </w:p>
    <w:p w14:paraId="2326E972" w14:textId="6A366CFA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инженерной, транспортной,</w:t>
      </w:r>
    </w:p>
    <w:p w14:paraId="0EC36D27" w14:textId="44FF93B4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социальной, инновационной</w:t>
      </w:r>
    </w:p>
    <w:p w14:paraId="66254050" w14:textId="1BD234EA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инфраструктур </w:t>
      </w:r>
      <w:proofErr w:type="gramStart"/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особой</w:t>
      </w:r>
      <w:proofErr w:type="gramEnd"/>
    </w:p>
    <w:p w14:paraId="491A51BD" w14:textId="77777777" w:rsidR="000B21D2" w:rsidRDefault="000B21D2" w:rsidP="000B21D2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экономической зоны промышленно-</w:t>
      </w:r>
    </w:p>
    <w:p w14:paraId="176AF8B5" w14:textId="268B4D1E" w:rsidR="005B4EAB" w:rsidRPr="000B21D2" w:rsidRDefault="000B21D2" w:rsidP="000B21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1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производственного типа «Иваново»</w:t>
      </w:r>
    </w:p>
    <w:p w14:paraId="7DD3F8B7" w14:textId="1C6CEB11" w:rsidR="005B4EAB" w:rsidRPr="004B3968" w:rsidRDefault="005B4EAB" w:rsidP="005B4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F970D4" w14:textId="7DBA4C8E" w:rsidR="005B4EAB" w:rsidRPr="004B3968" w:rsidRDefault="0008580B" w:rsidP="00954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75"/>
      <w:bookmarkEnd w:id="24"/>
      <w:r w:rsidRPr="004B3968">
        <w:rPr>
          <w:rFonts w:ascii="Times New Roman" w:hAnsi="Times New Roman" w:cs="Times New Roman"/>
          <w:sz w:val="28"/>
          <w:szCs w:val="28"/>
        </w:rPr>
        <w:t>ЗАЯВКА</w:t>
      </w:r>
    </w:p>
    <w:p w14:paraId="62C99099" w14:textId="07C7DB01" w:rsidR="005B4EAB" w:rsidRPr="004B3968" w:rsidRDefault="005B4EAB" w:rsidP="005A0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 xml:space="preserve">на </w:t>
      </w:r>
      <w:r w:rsidR="00B20764" w:rsidRPr="004B396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B20764" w:rsidRPr="004B3968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B20764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780330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  <w:r w:rsidR="00B20764" w:rsidRPr="004B3968">
        <w:rPr>
          <w:rFonts w:ascii="Times New Roman" w:hAnsi="Times New Roman" w:cs="Times New Roman"/>
          <w:sz w:val="28"/>
          <w:szCs w:val="28"/>
        </w:rPr>
        <w:t>, претендующ</w:t>
      </w:r>
      <w:r w:rsidR="00780330" w:rsidRPr="004B3968">
        <w:rPr>
          <w:rFonts w:ascii="Times New Roman" w:hAnsi="Times New Roman" w:cs="Times New Roman"/>
          <w:sz w:val="28"/>
          <w:szCs w:val="28"/>
        </w:rPr>
        <w:t>его</w:t>
      </w:r>
      <w:r w:rsidR="00B20764" w:rsidRPr="004B3968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в целях </w:t>
      </w:r>
      <w:r w:rsidR="00441670" w:rsidRPr="004B3968">
        <w:rPr>
          <w:rFonts w:ascii="Times New Roman" w:hAnsi="Times New Roman" w:cs="Times New Roman"/>
          <w:sz w:val="28"/>
          <w:szCs w:val="28"/>
        </w:rPr>
        <w:t>возмещения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 затрат по </w:t>
      </w:r>
      <w:r w:rsidR="000B21D2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0B21D2" w:rsidRPr="000B21D2">
        <w:rPr>
          <w:rFonts w:ascii="Times New Roman" w:hAnsi="Times New Roman" w:cs="Times New Roman"/>
          <w:sz w:val="28"/>
          <w:szCs w:val="28"/>
        </w:rPr>
        <w:t>объектов инженерной, транспортной, социальной, инновационной и иных инфраструктур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107A24" w:rsidRPr="004B3968">
        <w:rPr>
          <w:rFonts w:ascii="Times New Roman" w:hAnsi="Times New Roman" w:cs="Times New Roman"/>
          <w:sz w:val="28"/>
          <w:szCs w:val="28"/>
        </w:rPr>
        <w:t>ОЭЗ ППТ «Иваново»</w:t>
      </w:r>
    </w:p>
    <w:p w14:paraId="088703B1" w14:textId="77777777" w:rsidR="005A0104" w:rsidRPr="004B3968" w:rsidRDefault="005A0104" w:rsidP="005A01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602"/>
      </w:tblGrid>
      <w:tr w:rsidR="004B3968" w:rsidRPr="004B3968" w14:paraId="4444543C" w14:textId="77777777" w:rsidTr="005A0104">
        <w:tc>
          <w:tcPr>
            <w:tcW w:w="6180" w:type="dxa"/>
          </w:tcPr>
          <w:p w14:paraId="69BD17B8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3602" w:type="dxa"/>
          </w:tcPr>
          <w:p w14:paraId="1643DB64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179EFF9E" w14:textId="77777777" w:rsidTr="005A0104">
        <w:tc>
          <w:tcPr>
            <w:tcW w:w="6180" w:type="dxa"/>
          </w:tcPr>
          <w:p w14:paraId="0C605186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3602" w:type="dxa"/>
          </w:tcPr>
          <w:p w14:paraId="66243F58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13B9368A" w14:textId="77777777" w:rsidTr="005A0104">
        <w:tc>
          <w:tcPr>
            <w:tcW w:w="6180" w:type="dxa"/>
          </w:tcPr>
          <w:p w14:paraId="49C11269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</w:t>
            </w:r>
          </w:p>
        </w:tc>
        <w:tc>
          <w:tcPr>
            <w:tcW w:w="3602" w:type="dxa"/>
          </w:tcPr>
          <w:p w14:paraId="0EEC20F6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43A3BF3B" w14:textId="77777777" w:rsidTr="005A0104">
        <w:tc>
          <w:tcPr>
            <w:tcW w:w="6180" w:type="dxa"/>
          </w:tcPr>
          <w:p w14:paraId="436E1650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02" w:type="dxa"/>
          </w:tcPr>
          <w:p w14:paraId="715ACE28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1AF9593B" w14:textId="77777777" w:rsidTr="005A0104">
        <w:tc>
          <w:tcPr>
            <w:tcW w:w="6180" w:type="dxa"/>
          </w:tcPr>
          <w:p w14:paraId="7BEC0715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3602" w:type="dxa"/>
          </w:tcPr>
          <w:p w14:paraId="28D8A9DD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43ACC2C2" w14:textId="77777777" w:rsidTr="005A0104">
        <w:tc>
          <w:tcPr>
            <w:tcW w:w="6180" w:type="dxa"/>
          </w:tcPr>
          <w:p w14:paraId="6AE0ED05" w14:textId="0B87E29D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-ы) по Общероссийскому классификатору внешнеэкономической деятельности (ОКВЭД)</w:t>
            </w:r>
          </w:p>
        </w:tc>
        <w:tc>
          <w:tcPr>
            <w:tcW w:w="3602" w:type="dxa"/>
          </w:tcPr>
          <w:p w14:paraId="51F1C8AF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4E8C688A" w14:textId="77777777" w:rsidTr="005A0104">
        <w:tc>
          <w:tcPr>
            <w:tcW w:w="6180" w:type="dxa"/>
          </w:tcPr>
          <w:p w14:paraId="55B85681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02" w:type="dxa"/>
          </w:tcPr>
          <w:p w14:paraId="1BDB7E63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13FB04BD" w14:textId="77777777" w:rsidTr="005A0104">
        <w:tc>
          <w:tcPr>
            <w:tcW w:w="6180" w:type="dxa"/>
          </w:tcPr>
          <w:p w14:paraId="7B936865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602" w:type="dxa"/>
          </w:tcPr>
          <w:p w14:paraId="6118EAF8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39EF0E06" w14:textId="77777777" w:rsidTr="005A0104">
        <w:tc>
          <w:tcPr>
            <w:tcW w:w="6180" w:type="dxa"/>
          </w:tcPr>
          <w:p w14:paraId="1FF17591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02" w:type="dxa"/>
          </w:tcPr>
          <w:p w14:paraId="0D380A47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6C07CA1D" w14:textId="77777777" w:rsidTr="005A0104">
        <w:tc>
          <w:tcPr>
            <w:tcW w:w="6180" w:type="dxa"/>
          </w:tcPr>
          <w:p w14:paraId="22F9D9EB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банка, в </w:t>
            </w:r>
            <w:proofErr w:type="gramStart"/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4B3968">
              <w:rPr>
                <w:rFonts w:ascii="Times New Roman" w:hAnsi="Times New Roman" w:cs="Times New Roman"/>
                <w:sz w:val="28"/>
                <w:szCs w:val="28"/>
              </w:rPr>
              <w:t xml:space="preserve"> открыт расчетный счет</w:t>
            </w:r>
          </w:p>
        </w:tc>
        <w:tc>
          <w:tcPr>
            <w:tcW w:w="3602" w:type="dxa"/>
          </w:tcPr>
          <w:p w14:paraId="6629C8C3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28FE5AC6" w14:textId="77777777" w:rsidTr="005A0104">
        <w:tc>
          <w:tcPr>
            <w:tcW w:w="6180" w:type="dxa"/>
          </w:tcPr>
          <w:p w14:paraId="01E19C3F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счет (БИК)</w:t>
            </w:r>
          </w:p>
        </w:tc>
        <w:tc>
          <w:tcPr>
            <w:tcW w:w="3602" w:type="dxa"/>
          </w:tcPr>
          <w:p w14:paraId="4733CAF8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6DCB3F7D" w14:textId="77777777" w:rsidTr="005A0104">
        <w:tc>
          <w:tcPr>
            <w:tcW w:w="6180" w:type="dxa"/>
          </w:tcPr>
          <w:p w14:paraId="40ED1DC5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3602" w:type="dxa"/>
          </w:tcPr>
          <w:p w14:paraId="639BDF1D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783971B7" w14:textId="77777777" w:rsidTr="005A0104">
        <w:tc>
          <w:tcPr>
            <w:tcW w:w="6180" w:type="dxa"/>
          </w:tcPr>
          <w:p w14:paraId="294F8417" w14:textId="7029BD22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нахождения) </w:t>
            </w:r>
            <w:r w:rsidR="00AB7A65" w:rsidRPr="004B396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действующего органа</w:t>
            </w:r>
          </w:p>
        </w:tc>
        <w:tc>
          <w:tcPr>
            <w:tcW w:w="3602" w:type="dxa"/>
          </w:tcPr>
          <w:p w14:paraId="6A8B2C90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297E4AB7" w14:textId="77777777" w:rsidTr="005A0104">
        <w:tc>
          <w:tcPr>
            <w:tcW w:w="6180" w:type="dxa"/>
          </w:tcPr>
          <w:p w14:paraId="4ECC7EC7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02" w:type="dxa"/>
          </w:tcPr>
          <w:p w14:paraId="16287788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5FC1BD06" w14:textId="77777777" w:rsidTr="005A0104">
        <w:tc>
          <w:tcPr>
            <w:tcW w:w="6180" w:type="dxa"/>
          </w:tcPr>
          <w:p w14:paraId="6D050BB2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02" w:type="dxa"/>
          </w:tcPr>
          <w:p w14:paraId="759E94DC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3429148D" w14:textId="77777777" w:rsidTr="005A0104">
        <w:tc>
          <w:tcPr>
            <w:tcW w:w="6180" w:type="dxa"/>
          </w:tcPr>
          <w:p w14:paraId="267D67D2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Адрес электронный почты</w:t>
            </w:r>
          </w:p>
        </w:tc>
        <w:tc>
          <w:tcPr>
            <w:tcW w:w="3602" w:type="dxa"/>
          </w:tcPr>
          <w:p w14:paraId="3404B88F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3897AC22" w14:textId="77777777" w:rsidTr="005A0104">
        <w:tc>
          <w:tcPr>
            <w:tcW w:w="6180" w:type="dxa"/>
          </w:tcPr>
          <w:p w14:paraId="27062D75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юридического лица</w:t>
            </w:r>
          </w:p>
        </w:tc>
        <w:tc>
          <w:tcPr>
            <w:tcW w:w="3602" w:type="dxa"/>
          </w:tcPr>
          <w:p w14:paraId="330A98E1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8" w:rsidRPr="004B3968" w14:paraId="0B74ABCF" w14:textId="77777777" w:rsidTr="005A0104">
        <w:tc>
          <w:tcPr>
            <w:tcW w:w="6180" w:type="dxa"/>
          </w:tcPr>
          <w:p w14:paraId="2DB35744" w14:textId="77777777" w:rsidR="005B4EAB" w:rsidRPr="004B3968" w:rsidRDefault="005B4EAB" w:rsidP="005A01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руководителя юридического лица</w:t>
            </w:r>
          </w:p>
        </w:tc>
        <w:tc>
          <w:tcPr>
            <w:tcW w:w="3602" w:type="dxa"/>
          </w:tcPr>
          <w:p w14:paraId="5427870C" w14:textId="77777777" w:rsidR="005B4EAB" w:rsidRPr="004B3968" w:rsidRDefault="005B4EAB" w:rsidP="00620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FCC83" w14:textId="77777777" w:rsidR="005B4EAB" w:rsidRPr="004B3968" w:rsidRDefault="005B4EAB" w:rsidP="005B4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858CCA" w14:textId="1396A3D8" w:rsidR="005B4EAB" w:rsidRPr="004B3968" w:rsidRDefault="00E472A9" w:rsidP="005B4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87EBC5" w14:textId="5FC3F2CC" w:rsidR="005B4EAB" w:rsidRPr="004B3968" w:rsidRDefault="00E472A9" w:rsidP="00954CCF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4B3968">
        <w:rPr>
          <w:rFonts w:ascii="Times New Roman" w:hAnsi="Times New Roman" w:cs="Times New Roman"/>
        </w:rPr>
        <w:t>(наименование юридического лица)</w:t>
      </w:r>
    </w:p>
    <w:p w14:paraId="3D35AE9A" w14:textId="7DDB8C15" w:rsidR="00E4781D" w:rsidRPr="004B3968" w:rsidRDefault="005B4EAB" w:rsidP="00954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в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соответствии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с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Порядком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юридическим лицам в целях </w:t>
      </w:r>
      <w:r w:rsidR="00441670" w:rsidRPr="004B3968">
        <w:rPr>
          <w:rFonts w:ascii="Times New Roman" w:hAnsi="Times New Roman" w:cs="Times New Roman"/>
          <w:sz w:val="28"/>
          <w:szCs w:val="28"/>
        </w:rPr>
        <w:t>возмещения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 затрат по строительству объектов инфраструктуры</w:t>
      </w:r>
      <w:r w:rsidR="00E66CC0" w:rsidRPr="004B3968">
        <w:rPr>
          <w:rFonts w:eastAsiaTheme="minorHAnsi"/>
          <w:sz w:val="28"/>
          <w:szCs w:val="28"/>
          <w:lang w:eastAsia="en-US"/>
        </w:rPr>
        <w:t xml:space="preserve"> </w:t>
      </w:r>
      <w:r w:rsidR="00E66CC0" w:rsidRPr="004B3968">
        <w:rPr>
          <w:rFonts w:ascii="Times New Roman" w:hAnsi="Times New Roman" w:cs="Times New Roman"/>
          <w:sz w:val="28"/>
          <w:szCs w:val="28"/>
        </w:rPr>
        <w:t>ОЭЗ ППТ «Иваново»</w:t>
      </w:r>
      <w:r w:rsidR="003E28A7" w:rsidRPr="004B3968">
        <w:rPr>
          <w:rFonts w:ascii="Times New Roman" w:hAnsi="Times New Roman" w:cs="Times New Roman"/>
          <w:sz w:val="28"/>
          <w:szCs w:val="28"/>
        </w:rPr>
        <w:t xml:space="preserve">, </w:t>
      </w:r>
      <w:r w:rsidR="00AB7A65" w:rsidRPr="004B3968">
        <w:rPr>
          <w:rFonts w:ascii="Times New Roman" w:hAnsi="Times New Roman" w:cs="Times New Roman"/>
          <w:sz w:val="28"/>
          <w:szCs w:val="28"/>
        </w:rPr>
        <w:t xml:space="preserve">утвержденном постановлением Правительства Ивановской области </w:t>
      </w:r>
      <w:proofErr w:type="gramStart"/>
      <w:r w:rsidR="00AB7A65" w:rsidRPr="004B39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7A65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B20764" w:rsidRPr="004B3968">
        <w:rPr>
          <w:rFonts w:ascii="Times New Roman" w:hAnsi="Times New Roman" w:cs="Times New Roman"/>
          <w:sz w:val="28"/>
          <w:szCs w:val="28"/>
        </w:rPr>
        <w:t xml:space="preserve">«___» _______________ </w:t>
      </w:r>
      <w:r w:rsidR="00AB7A65" w:rsidRPr="004B3968">
        <w:rPr>
          <w:rFonts w:ascii="Times New Roman" w:hAnsi="Times New Roman" w:cs="Times New Roman"/>
          <w:sz w:val="28"/>
          <w:szCs w:val="28"/>
        </w:rPr>
        <w:t xml:space="preserve">№ </w:t>
      </w:r>
      <w:r w:rsidR="00B20764" w:rsidRPr="004B3968">
        <w:rPr>
          <w:rFonts w:ascii="Times New Roman" w:hAnsi="Times New Roman" w:cs="Times New Roman"/>
          <w:sz w:val="28"/>
          <w:szCs w:val="28"/>
        </w:rPr>
        <w:t xml:space="preserve">____ </w:t>
      </w:r>
      <w:r w:rsidRPr="004B3968">
        <w:rPr>
          <w:rFonts w:ascii="Times New Roman" w:hAnsi="Times New Roman" w:cs="Times New Roman"/>
          <w:sz w:val="28"/>
          <w:szCs w:val="28"/>
        </w:rPr>
        <w:t>(далее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-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Порядок)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прошу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7A0DFE" w:rsidRPr="004B3968">
        <w:rPr>
          <w:rFonts w:ascii="Times New Roman" w:hAnsi="Times New Roman" w:cs="Times New Roman"/>
          <w:sz w:val="28"/>
          <w:szCs w:val="28"/>
        </w:rPr>
        <w:t xml:space="preserve">допустить к участию в отборе </w:t>
      </w:r>
      <w:r w:rsidR="00E4781D" w:rsidRPr="004B3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A0DFE" w:rsidRPr="004B3968">
        <w:rPr>
          <w:rFonts w:ascii="Times New Roman" w:hAnsi="Times New Roman" w:cs="Times New Roman"/>
          <w:sz w:val="28"/>
          <w:szCs w:val="28"/>
        </w:rPr>
        <w:t>__</w:t>
      </w:r>
      <w:r w:rsidR="00107A24">
        <w:rPr>
          <w:rFonts w:ascii="Times New Roman" w:hAnsi="Times New Roman" w:cs="Times New Roman"/>
          <w:sz w:val="28"/>
          <w:szCs w:val="28"/>
        </w:rPr>
        <w:t>______</w:t>
      </w:r>
      <w:r w:rsidR="007A0DFE" w:rsidRPr="004B3968">
        <w:rPr>
          <w:rFonts w:ascii="Times New Roman" w:hAnsi="Times New Roman" w:cs="Times New Roman"/>
          <w:sz w:val="28"/>
          <w:szCs w:val="28"/>
        </w:rPr>
        <w:t>_______________</w:t>
      </w:r>
    </w:p>
    <w:p w14:paraId="4CCE410A" w14:textId="3180EED1" w:rsidR="00E4781D" w:rsidRPr="004B3968" w:rsidRDefault="00E4781D" w:rsidP="00107A24">
      <w:pPr>
        <w:pStyle w:val="ConsPlusNonformat"/>
        <w:jc w:val="center"/>
        <w:rPr>
          <w:rFonts w:ascii="Times New Roman" w:hAnsi="Times New Roman" w:cs="Times New Roman"/>
        </w:rPr>
      </w:pPr>
      <w:r w:rsidRPr="004B3968">
        <w:rPr>
          <w:rFonts w:ascii="Times New Roman" w:hAnsi="Times New Roman" w:cs="Times New Roman"/>
        </w:rPr>
        <w:t xml:space="preserve">(наименование </w:t>
      </w:r>
      <w:r w:rsidR="00780330" w:rsidRPr="004B3968">
        <w:rPr>
          <w:rFonts w:ascii="Times New Roman" w:hAnsi="Times New Roman" w:cs="Times New Roman"/>
        </w:rPr>
        <w:t>юридического лица</w:t>
      </w:r>
      <w:r w:rsidRPr="004B3968">
        <w:rPr>
          <w:rFonts w:ascii="Times New Roman" w:hAnsi="Times New Roman" w:cs="Times New Roman"/>
        </w:rPr>
        <w:t>)</w:t>
      </w:r>
    </w:p>
    <w:p w14:paraId="68A530E6" w14:textId="75D0D9EC" w:rsidR="00AB7A65" w:rsidRPr="004B3968" w:rsidRDefault="007A0DFE" w:rsidP="00954CC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968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5B4EAB" w:rsidRPr="004B3968">
        <w:rPr>
          <w:rFonts w:ascii="Times New Roman" w:hAnsi="Times New Roman" w:cs="Times New Roman"/>
          <w:sz w:val="28"/>
          <w:szCs w:val="28"/>
        </w:rPr>
        <w:t xml:space="preserve">в </w:t>
      </w:r>
      <w:r w:rsidR="00E4781D" w:rsidRPr="004B3968">
        <w:rPr>
          <w:rFonts w:ascii="Times New Roman" w:hAnsi="Times New Roman" w:cs="Times New Roman"/>
          <w:sz w:val="28"/>
          <w:szCs w:val="28"/>
        </w:rPr>
        <w:t>20__</w:t>
      </w:r>
      <w:r w:rsidR="005B4EAB" w:rsidRPr="004B3968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Pr="004B3968">
        <w:rPr>
          <w:rFonts w:ascii="Times New Roman" w:hAnsi="Times New Roman" w:cs="Times New Roman"/>
          <w:sz w:val="28"/>
          <w:szCs w:val="28"/>
        </w:rPr>
        <w:t>и</w:t>
      </w:r>
      <w:r w:rsidR="005B4EAB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954CCF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AB7A65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28A7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возмещение затрат, направленных </w:t>
      </w:r>
      <w:proofErr w:type="gramStart"/>
      <w:r w:rsidR="003E28A7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AB7A65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7332464C" w14:textId="7FB91E35" w:rsidR="00AB7A65" w:rsidRPr="004B3968" w:rsidRDefault="00AB7A65" w:rsidP="003E28A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□ </w:t>
      </w:r>
      <w:r w:rsidRPr="004B3968">
        <w:rPr>
          <w:rFonts w:ascii="Times New Roman" w:hAnsi="Times New Roman" w:cs="Times New Roman"/>
          <w:sz w:val="28"/>
          <w:szCs w:val="28"/>
        </w:rPr>
        <w:t>проектирование (включая затраты на проведение государственной экспертизы проектной документации и результатов инженерных изысканий, проведение государственной экспертизы определения сметной стоимости строительства, реконструкции и капитального ремонта объектов капитального строительства)</w:t>
      </w:r>
    </w:p>
    <w:p w14:paraId="6807359C" w14:textId="7474E89E" w:rsidR="00AB7A65" w:rsidRPr="004B3968" w:rsidRDefault="00AB7A65" w:rsidP="003E28A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□ </w:t>
      </w:r>
      <w:r w:rsidRPr="004B3968">
        <w:rPr>
          <w:rFonts w:ascii="Times New Roman" w:hAnsi="Times New Roman" w:cs="Times New Roman"/>
          <w:sz w:val="28"/>
          <w:szCs w:val="28"/>
        </w:rPr>
        <w:t xml:space="preserve">создание, модернизацию и (или) реконструкцию объектов </w:t>
      </w:r>
      <w:r w:rsidR="00E66CC0" w:rsidRPr="004B3968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780330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ОЭЗ ППТ «Иваново»</w:t>
      </w:r>
    </w:p>
    <w:p w14:paraId="51C63C03" w14:textId="70EF911A" w:rsidR="00AB7A65" w:rsidRPr="004B3968" w:rsidRDefault="00AB7A65" w:rsidP="007A0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4B3968">
        <w:rPr>
          <w:rFonts w:ascii="Times New Roman" w:hAnsi="Times New Roman" w:cs="Times New Roman"/>
          <w:sz w:val="28"/>
          <w:szCs w:val="28"/>
        </w:rPr>
        <w:t xml:space="preserve"> разработку технических условий и технологическое присоединение объектов инфраструктуры </w:t>
      </w:r>
      <w:r w:rsidR="00780330" w:rsidRPr="004B3968">
        <w:rPr>
          <w:rFonts w:ascii="Times New Roman" w:eastAsiaTheme="minorHAnsi" w:hAnsi="Times New Roman" w:cs="Times New Roman"/>
          <w:sz w:val="28"/>
          <w:szCs w:val="28"/>
          <w:lang w:eastAsia="en-US"/>
        </w:rPr>
        <w:t>ОЭЗ ППТ «Иваново»</w:t>
      </w:r>
      <w:r w:rsidR="007A0DFE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5B4EAB" w:rsidRPr="004B3968">
        <w:rPr>
          <w:rFonts w:ascii="Times New Roman" w:hAnsi="Times New Roman" w:cs="Times New Roman"/>
          <w:sz w:val="28"/>
          <w:szCs w:val="28"/>
        </w:rPr>
        <w:t>в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5B4EAB" w:rsidRPr="004B3968">
        <w:rPr>
          <w:rFonts w:ascii="Times New Roman" w:hAnsi="Times New Roman" w:cs="Times New Roman"/>
          <w:sz w:val="28"/>
          <w:szCs w:val="28"/>
        </w:rPr>
        <w:t>размере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="005B4EAB" w:rsidRPr="004B3968">
        <w:rPr>
          <w:rFonts w:ascii="Times New Roman" w:hAnsi="Times New Roman" w:cs="Times New Roman"/>
          <w:sz w:val="28"/>
          <w:szCs w:val="28"/>
        </w:rPr>
        <w:t>_________________</w:t>
      </w:r>
      <w:r w:rsidR="00954CCF" w:rsidRPr="004B3968">
        <w:rPr>
          <w:rFonts w:ascii="Times New Roman" w:hAnsi="Times New Roman" w:cs="Times New Roman"/>
          <w:sz w:val="28"/>
          <w:szCs w:val="28"/>
        </w:rPr>
        <w:t>__</w:t>
      </w:r>
      <w:r w:rsidR="007A0DFE" w:rsidRPr="004B3968">
        <w:rPr>
          <w:rFonts w:ascii="Times New Roman" w:hAnsi="Times New Roman" w:cs="Times New Roman"/>
          <w:sz w:val="28"/>
          <w:szCs w:val="28"/>
        </w:rPr>
        <w:t>_</w:t>
      </w:r>
      <w:r w:rsidR="00CC719B" w:rsidRPr="004B3968">
        <w:rPr>
          <w:rFonts w:ascii="Times New Roman" w:hAnsi="Times New Roman" w:cs="Times New Roman"/>
          <w:sz w:val="28"/>
          <w:szCs w:val="28"/>
        </w:rPr>
        <w:t>________________</w:t>
      </w:r>
      <w:r w:rsidR="007A0DFE" w:rsidRPr="004B3968">
        <w:rPr>
          <w:rFonts w:ascii="Times New Roman" w:hAnsi="Times New Roman" w:cs="Times New Roman"/>
          <w:sz w:val="28"/>
          <w:szCs w:val="28"/>
        </w:rPr>
        <w:t>________________</w:t>
      </w:r>
      <w:r w:rsidR="00954CCF" w:rsidRPr="004B3968">
        <w:rPr>
          <w:rFonts w:ascii="Times New Roman" w:hAnsi="Times New Roman" w:cs="Times New Roman"/>
          <w:sz w:val="28"/>
          <w:szCs w:val="28"/>
        </w:rPr>
        <w:t>_______</w:t>
      </w:r>
      <w:r w:rsidR="00E4781D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рублей.</w:t>
      </w:r>
    </w:p>
    <w:p w14:paraId="51E4BA42" w14:textId="471997EB" w:rsidR="00954CCF" w:rsidRPr="004B3968" w:rsidRDefault="00F728E4" w:rsidP="00CC719B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4B3968">
        <w:rPr>
          <w:rFonts w:ascii="Times New Roman" w:hAnsi="Times New Roman" w:cs="Times New Roman"/>
        </w:rPr>
        <w:t>(сумма прописью)</w:t>
      </w:r>
    </w:p>
    <w:p w14:paraId="7750B777" w14:textId="77777777" w:rsidR="00AB7A65" w:rsidRPr="004B3968" w:rsidRDefault="00AB7A65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13FCBD" w14:textId="28A5AFA9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Достоверность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информации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(в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том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954CCF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составе заявки на участие в отборе, подтверждаю.</w:t>
      </w:r>
    </w:p>
    <w:p w14:paraId="61560A0A" w14:textId="77777777" w:rsidR="009D7FF2" w:rsidRPr="004B3968" w:rsidRDefault="009D7FF2" w:rsidP="00107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D387DE" w14:textId="0E9DCFCB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 xml:space="preserve">С </w:t>
      </w:r>
      <w:r w:rsidR="009D7FF2" w:rsidRPr="004B3968">
        <w:rPr>
          <w:rFonts w:ascii="Times New Roman" w:hAnsi="Times New Roman" w:cs="Times New Roman"/>
          <w:sz w:val="28"/>
          <w:szCs w:val="28"/>
        </w:rPr>
        <w:t>условиями предоставления субсидии, установленными Порядком,</w:t>
      </w:r>
      <w:r w:rsidRPr="004B3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9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D7FF2" w:rsidRPr="004B3968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Pr="004B3968">
        <w:rPr>
          <w:rFonts w:ascii="Times New Roman" w:hAnsi="Times New Roman" w:cs="Times New Roman"/>
          <w:sz w:val="28"/>
          <w:szCs w:val="28"/>
        </w:rPr>
        <w:t>.</w:t>
      </w:r>
    </w:p>
    <w:p w14:paraId="50104C1B" w14:textId="77777777" w:rsidR="005B4EAB" w:rsidRPr="004B3968" w:rsidRDefault="005B4EAB" w:rsidP="005B4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47669" w14:textId="453E0E82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 xml:space="preserve">Приложение: на ______ л. в </w:t>
      </w:r>
      <w:r w:rsidR="009D7FF2" w:rsidRPr="004B3968">
        <w:rPr>
          <w:rFonts w:ascii="Times New Roman" w:hAnsi="Times New Roman" w:cs="Times New Roman"/>
          <w:sz w:val="28"/>
          <w:szCs w:val="28"/>
        </w:rPr>
        <w:t>______</w:t>
      </w:r>
      <w:r w:rsidRPr="004B3968"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203400D6" w14:textId="77777777" w:rsidR="007A0DFE" w:rsidRPr="004B3968" w:rsidRDefault="007A0DFE" w:rsidP="00107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1559B6" w14:textId="77E7D613" w:rsidR="009D7FF2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lastRenderedPageBreak/>
        <w:t>Руководитель или иное уполномоченное</w:t>
      </w:r>
      <w:r w:rsidR="009D7FF2" w:rsidRPr="004B3968">
        <w:rPr>
          <w:rFonts w:ascii="Times New Roman" w:hAnsi="Times New Roman" w:cs="Times New Roman"/>
          <w:sz w:val="28"/>
          <w:szCs w:val="28"/>
        </w:rPr>
        <w:t xml:space="preserve"> </w:t>
      </w:r>
      <w:r w:rsidRPr="004B3968">
        <w:rPr>
          <w:rFonts w:ascii="Times New Roman" w:hAnsi="Times New Roman" w:cs="Times New Roman"/>
          <w:sz w:val="28"/>
          <w:szCs w:val="28"/>
        </w:rPr>
        <w:t>лицо</w:t>
      </w:r>
    </w:p>
    <w:p w14:paraId="1DE8756E" w14:textId="311F7CC0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___________</w:t>
      </w:r>
      <w:r w:rsidR="00954CCF" w:rsidRPr="004B3968">
        <w:rPr>
          <w:rFonts w:ascii="Times New Roman" w:hAnsi="Times New Roman" w:cs="Times New Roman"/>
          <w:sz w:val="28"/>
          <w:szCs w:val="28"/>
        </w:rPr>
        <w:t>________</w:t>
      </w:r>
      <w:r w:rsidR="009D7FF2" w:rsidRPr="004B3968">
        <w:rPr>
          <w:rFonts w:ascii="Times New Roman" w:hAnsi="Times New Roman" w:cs="Times New Roman"/>
          <w:sz w:val="28"/>
          <w:szCs w:val="28"/>
        </w:rPr>
        <w:t>(</w:t>
      </w:r>
      <w:r w:rsidR="00954CCF" w:rsidRPr="004B3968">
        <w:rPr>
          <w:rFonts w:ascii="Times New Roman" w:hAnsi="Times New Roman" w:cs="Times New Roman"/>
          <w:sz w:val="28"/>
          <w:szCs w:val="28"/>
        </w:rPr>
        <w:t>__</w:t>
      </w:r>
      <w:r w:rsidRPr="004B3968">
        <w:rPr>
          <w:rFonts w:ascii="Times New Roman" w:hAnsi="Times New Roman" w:cs="Times New Roman"/>
          <w:sz w:val="28"/>
          <w:szCs w:val="28"/>
        </w:rPr>
        <w:t>__</w:t>
      </w:r>
      <w:r w:rsidR="009D7FF2" w:rsidRPr="004B3968">
        <w:rPr>
          <w:rFonts w:ascii="Times New Roman" w:hAnsi="Times New Roman" w:cs="Times New Roman"/>
          <w:sz w:val="28"/>
          <w:szCs w:val="28"/>
        </w:rPr>
        <w:t>_____</w:t>
      </w:r>
      <w:r w:rsidRPr="004B3968">
        <w:rPr>
          <w:rFonts w:ascii="Times New Roman" w:hAnsi="Times New Roman" w:cs="Times New Roman"/>
          <w:sz w:val="28"/>
          <w:szCs w:val="28"/>
        </w:rPr>
        <w:t>____________________</w:t>
      </w:r>
      <w:r w:rsidR="009D7FF2" w:rsidRPr="004B3968">
        <w:rPr>
          <w:rFonts w:ascii="Times New Roman" w:hAnsi="Times New Roman" w:cs="Times New Roman"/>
          <w:sz w:val="28"/>
          <w:szCs w:val="28"/>
        </w:rPr>
        <w:t>)</w:t>
      </w:r>
    </w:p>
    <w:p w14:paraId="79EDC005" w14:textId="111C824D" w:rsidR="005B4EAB" w:rsidRPr="004B3968" w:rsidRDefault="005B4EAB" w:rsidP="009D7FF2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4B3968">
        <w:rPr>
          <w:rFonts w:ascii="Times New Roman" w:hAnsi="Times New Roman" w:cs="Times New Roman"/>
        </w:rPr>
        <w:t>(подпись</w:t>
      </w:r>
      <w:r w:rsidR="009D7FF2" w:rsidRPr="004B3968">
        <w:rPr>
          <w:rFonts w:ascii="Times New Roman" w:hAnsi="Times New Roman" w:cs="Times New Roman"/>
        </w:rPr>
        <w:t>)</w:t>
      </w:r>
      <w:r w:rsidRPr="004B3968">
        <w:rPr>
          <w:rFonts w:ascii="Times New Roman" w:hAnsi="Times New Roman" w:cs="Times New Roman"/>
        </w:rPr>
        <w:t xml:space="preserve"> </w:t>
      </w:r>
      <w:r w:rsidR="009D7FF2" w:rsidRPr="004B3968">
        <w:rPr>
          <w:rFonts w:ascii="Times New Roman" w:hAnsi="Times New Roman" w:cs="Times New Roman"/>
        </w:rPr>
        <w:t xml:space="preserve">                                </w:t>
      </w:r>
      <w:r w:rsidR="000F361C" w:rsidRPr="004B3968">
        <w:rPr>
          <w:rFonts w:ascii="Times New Roman" w:hAnsi="Times New Roman" w:cs="Times New Roman"/>
        </w:rPr>
        <w:t xml:space="preserve"> </w:t>
      </w:r>
      <w:r w:rsidR="009D7FF2" w:rsidRPr="004B3968">
        <w:rPr>
          <w:rFonts w:ascii="Times New Roman" w:hAnsi="Times New Roman" w:cs="Times New Roman"/>
        </w:rPr>
        <w:t xml:space="preserve">        (</w:t>
      </w:r>
      <w:r w:rsidRPr="004B3968">
        <w:rPr>
          <w:rFonts w:ascii="Times New Roman" w:hAnsi="Times New Roman" w:cs="Times New Roman"/>
        </w:rPr>
        <w:t>расшифровка подписи)</w:t>
      </w:r>
    </w:p>
    <w:p w14:paraId="30EC6F76" w14:textId="77777777" w:rsidR="005B4EAB" w:rsidRPr="004B3968" w:rsidRDefault="005B4EAB" w:rsidP="005B4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7CCE37" w14:textId="60276730" w:rsidR="005B4EAB" w:rsidRPr="004B3968" w:rsidRDefault="00954CCF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«</w:t>
      </w:r>
      <w:r w:rsidR="005B4EAB" w:rsidRPr="004B3968">
        <w:rPr>
          <w:rFonts w:ascii="Times New Roman" w:hAnsi="Times New Roman" w:cs="Times New Roman"/>
          <w:sz w:val="28"/>
          <w:szCs w:val="28"/>
        </w:rPr>
        <w:t>___</w:t>
      </w:r>
      <w:r w:rsidRPr="004B3968">
        <w:rPr>
          <w:rFonts w:ascii="Times New Roman" w:hAnsi="Times New Roman" w:cs="Times New Roman"/>
          <w:sz w:val="28"/>
          <w:szCs w:val="28"/>
        </w:rPr>
        <w:t>»</w:t>
      </w:r>
      <w:r w:rsidR="005B4EAB" w:rsidRPr="004B3968">
        <w:rPr>
          <w:rFonts w:ascii="Times New Roman" w:hAnsi="Times New Roman" w:cs="Times New Roman"/>
          <w:sz w:val="28"/>
          <w:szCs w:val="28"/>
        </w:rPr>
        <w:t xml:space="preserve"> _______</w:t>
      </w:r>
      <w:r w:rsidR="009D7FF2" w:rsidRPr="004B3968">
        <w:rPr>
          <w:rFonts w:ascii="Times New Roman" w:hAnsi="Times New Roman" w:cs="Times New Roman"/>
          <w:sz w:val="28"/>
          <w:szCs w:val="28"/>
        </w:rPr>
        <w:t>___</w:t>
      </w:r>
      <w:r w:rsidR="005B4EAB" w:rsidRPr="004B3968">
        <w:rPr>
          <w:rFonts w:ascii="Times New Roman" w:hAnsi="Times New Roman" w:cs="Times New Roman"/>
          <w:sz w:val="28"/>
          <w:szCs w:val="28"/>
        </w:rPr>
        <w:t>________ 20__ г.</w:t>
      </w:r>
    </w:p>
    <w:p w14:paraId="440017B4" w14:textId="77777777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9A3AD1" w14:textId="3FFD95EE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68">
        <w:rPr>
          <w:rFonts w:ascii="Times New Roman" w:hAnsi="Times New Roman" w:cs="Times New Roman"/>
          <w:sz w:val="28"/>
          <w:szCs w:val="28"/>
        </w:rPr>
        <w:t>М.П.</w:t>
      </w:r>
    </w:p>
    <w:p w14:paraId="01CF4962" w14:textId="77777777" w:rsidR="005B4EAB" w:rsidRPr="004B3968" w:rsidRDefault="005B4EAB" w:rsidP="009D7FF2">
      <w:pPr>
        <w:pStyle w:val="ConsPlusNonformat"/>
        <w:jc w:val="both"/>
        <w:rPr>
          <w:rFonts w:ascii="Times New Roman" w:hAnsi="Times New Roman" w:cs="Times New Roman"/>
        </w:rPr>
      </w:pPr>
      <w:r w:rsidRPr="004B3968">
        <w:rPr>
          <w:rFonts w:ascii="Times New Roman" w:hAnsi="Times New Roman" w:cs="Times New Roman"/>
        </w:rPr>
        <w:t>(при наличии)</w:t>
      </w:r>
    </w:p>
    <w:p w14:paraId="7D5FE03A" w14:textId="77777777" w:rsidR="005B4EAB" w:rsidRPr="004B3968" w:rsidRDefault="005B4EAB" w:rsidP="00107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B4EAB" w:rsidRPr="004B3968" w:rsidSect="00C82F1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9A8D" w14:textId="77777777" w:rsidR="00717A20" w:rsidRDefault="00717A20" w:rsidP="00717A20">
      <w:r>
        <w:separator/>
      </w:r>
    </w:p>
  </w:endnote>
  <w:endnote w:type="continuationSeparator" w:id="0">
    <w:p w14:paraId="65880964" w14:textId="77777777" w:rsidR="00717A20" w:rsidRDefault="00717A20" w:rsidP="007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442D" w14:textId="77777777" w:rsidR="00717A20" w:rsidRDefault="00717A20" w:rsidP="00717A20">
      <w:r>
        <w:separator/>
      </w:r>
    </w:p>
  </w:footnote>
  <w:footnote w:type="continuationSeparator" w:id="0">
    <w:p w14:paraId="525C685F" w14:textId="77777777" w:rsidR="00717A20" w:rsidRDefault="00717A20" w:rsidP="0071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8482"/>
      <w:docPartObj>
        <w:docPartGallery w:val="Page Numbers (Top of Page)"/>
        <w:docPartUnique/>
      </w:docPartObj>
    </w:sdtPr>
    <w:sdtEndPr/>
    <w:sdtContent>
      <w:p w14:paraId="17F5143C" w14:textId="597461CD" w:rsidR="00C82F1B" w:rsidRDefault="00C82F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71">
          <w:rPr>
            <w:noProof/>
          </w:rPr>
          <w:t>2</w:t>
        </w:r>
        <w:r>
          <w:fldChar w:fldCharType="end"/>
        </w:r>
      </w:p>
    </w:sdtContent>
  </w:sdt>
  <w:p w14:paraId="1B60A7B6" w14:textId="77777777" w:rsidR="00C82F1B" w:rsidRDefault="00C82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551"/>
    <w:multiLevelType w:val="hybridMultilevel"/>
    <w:tmpl w:val="239C64F2"/>
    <w:lvl w:ilvl="0" w:tplc="A8149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8541E4"/>
    <w:multiLevelType w:val="hybridMultilevel"/>
    <w:tmpl w:val="EB2C81F4"/>
    <w:lvl w:ilvl="0" w:tplc="93C2E9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243B5D"/>
    <w:multiLevelType w:val="multilevel"/>
    <w:tmpl w:val="626A01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9163A"/>
    <w:multiLevelType w:val="multilevel"/>
    <w:tmpl w:val="CB38A1E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6B"/>
    <w:rsid w:val="00010CE4"/>
    <w:rsid w:val="000376CF"/>
    <w:rsid w:val="000422AA"/>
    <w:rsid w:val="00043B8D"/>
    <w:rsid w:val="0008580B"/>
    <w:rsid w:val="0008754F"/>
    <w:rsid w:val="000B21D2"/>
    <w:rsid w:val="000C7301"/>
    <w:rsid w:val="000D28CE"/>
    <w:rsid w:val="000D30BA"/>
    <w:rsid w:val="000E42AC"/>
    <w:rsid w:val="000E4C84"/>
    <w:rsid w:val="000E6603"/>
    <w:rsid w:val="000F361C"/>
    <w:rsid w:val="000F55BB"/>
    <w:rsid w:val="001013DC"/>
    <w:rsid w:val="00107A24"/>
    <w:rsid w:val="00113E42"/>
    <w:rsid w:val="00130740"/>
    <w:rsid w:val="00144D4F"/>
    <w:rsid w:val="0014596B"/>
    <w:rsid w:val="00151417"/>
    <w:rsid w:val="001517A2"/>
    <w:rsid w:val="00157A37"/>
    <w:rsid w:val="00190847"/>
    <w:rsid w:val="001C27E0"/>
    <w:rsid w:val="001D6EBD"/>
    <w:rsid w:val="00204A20"/>
    <w:rsid w:val="00212468"/>
    <w:rsid w:val="002532B9"/>
    <w:rsid w:val="00260E76"/>
    <w:rsid w:val="00267F46"/>
    <w:rsid w:val="00270D73"/>
    <w:rsid w:val="00275C07"/>
    <w:rsid w:val="00296463"/>
    <w:rsid w:val="002A5EFA"/>
    <w:rsid w:val="002C13C1"/>
    <w:rsid w:val="002C5EDE"/>
    <w:rsid w:val="002D5858"/>
    <w:rsid w:val="002E01E8"/>
    <w:rsid w:val="002F7A72"/>
    <w:rsid w:val="00322B3C"/>
    <w:rsid w:val="0032338C"/>
    <w:rsid w:val="003336F7"/>
    <w:rsid w:val="00336261"/>
    <w:rsid w:val="003509C2"/>
    <w:rsid w:val="00365B6B"/>
    <w:rsid w:val="00382C8F"/>
    <w:rsid w:val="0039229D"/>
    <w:rsid w:val="003B684C"/>
    <w:rsid w:val="003C0C4B"/>
    <w:rsid w:val="003C0D2E"/>
    <w:rsid w:val="003C43A8"/>
    <w:rsid w:val="003E28A7"/>
    <w:rsid w:val="003F6DE0"/>
    <w:rsid w:val="003F7611"/>
    <w:rsid w:val="004009F1"/>
    <w:rsid w:val="0040576E"/>
    <w:rsid w:val="004410AD"/>
    <w:rsid w:val="00441670"/>
    <w:rsid w:val="00480DD6"/>
    <w:rsid w:val="00494FCC"/>
    <w:rsid w:val="004B3968"/>
    <w:rsid w:val="004C2F6C"/>
    <w:rsid w:val="004F35F7"/>
    <w:rsid w:val="00502950"/>
    <w:rsid w:val="00544CCA"/>
    <w:rsid w:val="00591A65"/>
    <w:rsid w:val="005A0104"/>
    <w:rsid w:val="005A1261"/>
    <w:rsid w:val="005B4EAB"/>
    <w:rsid w:val="005D1B0E"/>
    <w:rsid w:val="005D3054"/>
    <w:rsid w:val="005E0224"/>
    <w:rsid w:val="00607F80"/>
    <w:rsid w:val="00642DC6"/>
    <w:rsid w:val="00646E64"/>
    <w:rsid w:val="00683F14"/>
    <w:rsid w:val="0069772F"/>
    <w:rsid w:val="006B4DBE"/>
    <w:rsid w:val="006C08E3"/>
    <w:rsid w:val="006C0AD1"/>
    <w:rsid w:val="006C38E2"/>
    <w:rsid w:val="006C6F69"/>
    <w:rsid w:val="006E7B9F"/>
    <w:rsid w:val="00717A20"/>
    <w:rsid w:val="007213E7"/>
    <w:rsid w:val="00727109"/>
    <w:rsid w:val="00732F02"/>
    <w:rsid w:val="0074517D"/>
    <w:rsid w:val="0075576D"/>
    <w:rsid w:val="00774234"/>
    <w:rsid w:val="00780330"/>
    <w:rsid w:val="00781A76"/>
    <w:rsid w:val="00782D18"/>
    <w:rsid w:val="00785FBD"/>
    <w:rsid w:val="00786EFC"/>
    <w:rsid w:val="00787312"/>
    <w:rsid w:val="0079117C"/>
    <w:rsid w:val="00795678"/>
    <w:rsid w:val="007A0C68"/>
    <w:rsid w:val="007A0DFE"/>
    <w:rsid w:val="007B1480"/>
    <w:rsid w:val="007B2FF7"/>
    <w:rsid w:val="007D3E8B"/>
    <w:rsid w:val="007E2D8B"/>
    <w:rsid w:val="007F7735"/>
    <w:rsid w:val="00811DC1"/>
    <w:rsid w:val="00820D44"/>
    <w:rsid w:val="00825B77"/>
    <w:rsid w:val="00834450"/>
    <w:rsid w:val="008566D5"/>
    <w:rsid w:val="00873A56"/>
    <w:rsid w:val="00886351"/>
    <w:rsid w:val="008C66A3"/>
    <w:rsid w:val="008F17D4"/>
    <w:rsid w:val="008F2D94"/>
    <w:rsid w:val="008F365B"/>
    <w:rsid w:val="0091444A"/>
    <w:rsid w:val="009243F5"/>
    <w:rsid w:val="0092556B"/>
    <w:rsid w:val="00930C82"/>
    <w:rsid w:val="00951134"/>
    <w:rsid w:val="00954CCF"/>
    <w:rsid w:val="00957CFD"/>
    <w:rsid w:val="00964458"/>
    <w:rsid w:val="00982153"/>
    <w:rsid w:val="00987729"/>
    <w:rsid w:val="009B2F7A"/>
    <w:rsid w:val="009B36C2"/>
    <w:rsid w:val="009C215B"/>
    <w:rsid w:val="009D4203"/>
    <w:rsid w:val="009D7FF2"/>
    <w:rsid w:val="009E7F6E"/>
    <w:rsid w:val="009F5A16"/>
    <w:rsid w:val="00A013F6"/>
    <w:rsid w:val="00A1273B"/>
    <w:rsid w:val="00A13ED2"/>
    <w:rsid w:val="00A2063F"/>
    <w:rsid w:val="00A33ACA"/>
    <w:rsid w:val="00A52238"/>
    <w:rsid w:val="00A837BD"/>
    <w:rsid w:val="00AB7A65"/>
    <w:rsid w:val="00AC4AA7"/>
    <w:rsid w:val="00AD6138"/>
    <w:rsid w:val="00AE3F8B"/>
    <w:rsid w:val="00B1219F"/>
    <w:rsid w:val="00B20764"/>
    <w:rsid w:val="00B220D3"/>
    <w:rsid w:val="00B32AD2"/>
    <w:rsid w:val="00B36229"/>
    <w:rsid w:val="00B42B37"/>
    <w:rsid w:val="00B47B55"/>
    <w:rsid w:val="00B5510C"/>
    <w:rsid w:val="00B600B3"/>
    <w:rsid w:val="00B63AC1"/>
    <w:rsid w:val="00B74262"/>
    <w:rsid w:val="00B929D8"/>
    <w:rsid w:val="00B97B4C"/>
    <w:rsid w:val="00BB04E1"/>
    <w:rsid w:val="00BB25DA"/>
    <w:rsid w:val="00BC46E5"/>
    <w:rsid w:val="00BE0259"/>
    <w:rsid w:val="00BE2F33"/>
    <w:rsid w:val="00BE4BB7"/>
    <w:rsid w:val="00C00566"/>
    <w:rsid w:val="00C17509"/>
    <w:rsid w:val="00C60AF4"/>
    <w:rsid w:val="00C758E1"/>
    <w:rsid w:val="00C82F1B"/>
    <w:rsid w:val="00C91AF3"/>
    <w:rsid w:val="00C91F6A"/>
    <w:rsid w:val="00C932CA"/>
    <w:rsid w:val="00CA3177"/>
    <w:rsid w:val="00CA5F5F"/>
    <w:rsid w:val="00CA7D76"/>
    <w:rsid w:val="00CC515C"/>
    <w:rsid w:val="00CC719B"/>
    <w:rsid w:val="00D411AA"/>
    <w:rsid w:val="00D41DD2"/>
    <w:rsid w:val="00D565C0"/>
    <w:rsid w:val="00D72AF8"/>
    <w:rsid w:val="00DA2FF3"/>
    <w:rsid w:val="00DC19BF"/>
    <w:rsid w:val="00DC6F24"/>
    <w:rsid w:val="00E02B16"/>
    <w:rsid w:val="00E04973"/>
    <w:rsid w:val="00E179D1"/>
    <w:rsid w:val="00E21F7D"/>
    <w:rsid w:val="00E26C71"/>
    <w:rsid w:val="00E32881"/>
    <w:rsid w:val="00E459D8"/>
    <w:rsid w:val="00E472A9"/>
    <w:rsid w:val="00E4770C"/>
    <w:rsid w:val="00E4781D"/>
    <w:rsid w:val="00E6490A"/>
    <w:rsid w:val="00E66CC0"/>
    <w:rsid w:val="00E74CCB"/>
    <w:rsid w:val="00E86E97"/>
    <w:rsid w:val="00EC540E"/>
    <w:rsid w:val="00EE0CE7"/>
    <w:rsid w:val="00EE7609"/>
    <w:rsid w:val="00F033DC"/>
    <w:rsid w:val="00F159C5"/>
    <w:rsid w:val="00F728E4"/>
    <w:rsid w:val="00F75FF2"/>
    <w:rsid w:val="00F9255F"/>
    <w:rsid w:val="00FD0B8F"/>
    <w:rsid w:val="00FD5D54"/>
    <w:rsid w:val="00FE36A9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0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5D3054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D305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D305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32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9F5A1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nformat">
    <w:name w:val="ConsPlusNonformat"/>
    <w:rsid w:val="005B4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7A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17A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0295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09C2"/>
    <w:rPr>
      <w:color w:val="605E5C"/>
      <w:shd w:val="clear" w:color="auto" w:fill="E1DFDD"/>
    </w:rPr>
  </w:style>
  <w:style w:type="character" w:customStyle="1" w:styleId="12">
    <w:name w:val="Обычный1"/>
    <w:rsid w:val="00275C07"/>
    <w:rPr>
      <w:rFonts w:ascii="XO Thames" w:hAnsi="XO Thames"/>
      <w:sz w:val="28"/>
    </w:rPr>
  </w:style>
  <w:style w:type="paragraph" w:styleId="ad">
    <w:name w:val="Balloon Text"/>
    <w:basedOn w:val="a"/>
    <w:link w:val="ae"/>
    <w:rsid w:val="006B4D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4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B4DBE"/>
    <w:rPr>
      <w:b/>
      <w:bCs w:val="0"/>
      <w:color w:val="26282F"/>
    </w:rPr>
  </w:style>
  <w:style w:type="character" w:styleId="af0">
    <w:name w:val="annotation reference"/>
    <w:semiHidden/>
    <w:unhideWhenUsed/>
    <w:rsid w:val="006B4DB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B4D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B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6B4DB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B4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6B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B4DB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B4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0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5D3054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D305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D305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32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9F5A1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nformat">
    <w:name w:val="ConsPlusNonformat"/>
    <w:rsid w:val="005B4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7A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17A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0295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09C2"/>
    <w:rPr>
      <w:color w:val="605E5C"/>
      <w:shd w:val="clear" w:color="auto" w:fill="E1DFDD"/>
    </w:rPr>
  </w:style>
  <w:style w:type="character" w:customStyle="1" w:styleId="12">
    <w:name w:val="Обычный1"/>
    <w:rsid w:val="00275C07"/>
    <w:rPr>
      <w:rFonts w:ascii="XO Thames" w:hAnsi="XO Thames"/>
      <w:sz w:val="28"/>
    </w:rPr>
  </w:style>
  <w:style w:type="paragraph" w:styleId="ad">
    <w:name w:val="Balloon Text"/>
    <w:basedOn w:val="a"/>
    <w:link w:val="ae"/>
    <w:rsid w:val="006B4D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4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B4DBE"/>
    <w:rPr>
      <w:b/>
      <w:bCs w:val="0"/>
      <w:color w:val="26282F"/>
    </w:rPr>
  </w:style>
  <w:style w:type="character" w:styleId="af0">
    <w:name w:val="annotation reference"/>
    <w:semiHidden/>
    <w:unhideWhenUsed/>
    <w:rsid w:val="006B4DB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B4D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B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6B4DB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B4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6B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B4DB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B4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C603-CD82-4693-9BA0-4E1A4984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18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Нодель Алексей Геннадьевич</dc:creator>
  <cp:keywords/>
  <dc:description/>
  <cp:lastModifiedBy>Виноградова Наталья Андреевна</cp:lastModifiedBy>
  <cp:revision>21</cp:revision>
  <cp:lastPrinted>2022-08-04T15:09:00Z</cp:lastPrinted>
  <dcterms:created xsi:type="dcterms:W3CDTF">2022-08-04T09:00:00Z</dcterms:created>
  <dcterms:modified xsi:type="dcterms:W3CDTF">2023-02-01T14:32:00Z</dcterms:modified>
</cp:coreProperties>
</file>